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83073"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2</w:t>
      </w:r>
    </w:p>
    <w:p w14:paraId="6C879918"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29092E73"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047A7A6" w14:textId="77777777" w:rsidR="006B4ADA" w:rsidRPr="005E56D9" w:rsidRDefault="006B4ADA" w:rsidP="006B4ADA">
      <w:pPr>
        <w:shd w:val="clear" w:color="auto" w:fill="FFFFFF"/>
        <w:textAlignment w:val="baseline"/>
        <w:rPr>
          <w:b/>
          <w:bCs/>
          <w:i/>
          <w:iCs/>
          <w:sz w:val="22"/>
          <w:szCs w:val="22"/>
          <w:u w:val="single"/>
        </w:rPr>
      </w:pPr>
      <w:r w:rsidRPr="005E56D9">
        <w:rPr>
          <w:b/>
          <w:bCs/>
          <w:i/>
          <w:iCs/>
          <w:sz w:val="22"/>
          <w:szCs w:val="22"/>
          <w:u w:val="single"/>
        </w:rPr>
        <w:t>На бланке организации</w:t>
      </w:r>
    </w:p>
    <w:p w14:paraId="37F77C26" w14:textId="77777777" w:rsidR="006B4ADA" w:rsidRPr="005E56D9" w:rsidRDefault="006B4ADA" w:rsidP="006B4ADA">
      <w:pPr>
        <w:shd w:val="clear" w:color="auto" w:fill="FFFFFF"/>
        <w:textAlignment w:val="baseline"/>
        <w:rPr>
          <w:b/>
          <w:bCs/>
          <w:i/>
          <w:iCs/>
          <w:sz w:val="22"/>
          <w:szCs w:val="22"/>
          <w:u w:val="single"/>
        </w:rPr>
      </w:pPr>
    </w:p>
    <w:p w14:paraId="3BF7FB38" w14:textId="77777777" w:rsidR="005F717B" w:rsidRPr="004C011B" w:rsidRDefault="005F717B" w:rsidP="005F717B">
      <w:pPr>
        <w:jc w:val="center"/>
        <w:rPr>
          <w:b/>
          <w:bCs/>
        </w:rPr>
      </w:pPr>
      <w:r w:rsidRPr="004C011B">
        <w:rPr>
          <w:b/>
          <w:bCs/>
        </w:rPr>
        <w:t>Заявка</w:t>
      </w:r>
    </w:p>
    <w:p w14:paraId="336D6B9C" w14:textId="77777777" w:rsidR="005F717B" w:rsidRPr="004C011B" w:rsidRDefault="005F717B" w:rsidP="005F717B">
      <w:pPr>
        <w:jc w:val="center"/>
        <w:rPr>
          <w:b/>
          <w:bCs/>
        </w:rPr>
      </w:pPr>
      <w:r w:rsidRPr="004C011B">
        <w:rPr>
          <w:b/>
          <w:bCs/>
        </w:rPr>
        <w:t>_____________________________________________________________</w:t>
      </w:r>
    </w:p>
    <w:p w14:paraId="07C61877" w14:textId="77777777" w:rsidR="005F717B" w:rsidRPr="004C011B" w:rsidRDefault="005F717B" w:rsidP="005F717B">
      <w:pPr>
        <w:jc w:val="center"/>
      </w:pPr>
      <w:r w:rsidRPr="004C011B">
        <w:t>(наименование организации)</w:t>
      </w:r>
    </w:p>
    <w:p w14:paraId="564340D4" w14:textId="77777777" w:rsidR="00564399" w:rsidRDefault="005F717B" w:rsidP="00564399">
      <w:pPr>
        <w:ind w:firstLine="709"/>
        <w:jc w:val="center"/>
        <w:rPr>
          <w:b/>
          <w:bCs/>
          <w:sz w:val="22"/>
        </w:rPr>
      </w:pPr>
      <w:r w:rsidRPr="004C011B">
        <w:rPr>
          <w:b/>
          <w:bCs/>
        </w:rPr>
        <w:t xml:space="preserve">На участие в открытом запросе цен на право заключения Договора </w:t>
      </w:r>
      <w:r w:rsidR="00564399" w:rsidRPr="00580CA0">
        <w:rPr>
          <w:b/>
          <w:bCs/>
          <w:sz w:val="22"/>
        </w:rPr>
        <w:t xml:space="preserve">на оказание услуг по организации продвижения региона Амурская область в китайской социальной сети </w:t>
      </w:r>
      <w:proofErr w:type="spellStart"/>
      <w:r w:rsidR="00564399" w:rsidRPr="00580CA0">
        <w:rPr>
          <w:b/>
          <w:bCs/>
          <w:sz w:val="22"/>
        </w:rPr>
        <w:t>WeChat</w:t>
      </w:r>
      <w:proofErr w:type="spellEnd"/>
    </w:p>
    <w:p w14:paraId="41178143" w14:textId="6D1AEF30" w:rsidR="005F717B" w:rsidRPr="004C011B" w:rsidRDefault="005F717B" w:rsidP="00564399">
      <w:pPr>
        <w:ind w:firstLine="709"/>
        <w:jc w:val="center"/>
        <w:rPr>
          <w:b/>
          <w:bCs/>
        </w:rPr>
      </w:pPr>
    </w:p>
    <w:p w14:paraId="3DC6B052" w14:textId="145E204B" w:rsidR="005F717B" w:rsidRPr="004C011B" w:rsidRDefault="005F717B" w:rsidP="005F717B">
      <w:pPr>
        <w:ind w:firstLine="709"/>
        <w:jc w:val="both"/>
      </w:pPr>
      <w:r w:rsidRPr="004C011B">
        <w:t xml:space="preserve">Изучив закупочную документацию на право заключения Договора </w:t>
      </w:r>
      <w:r w:rsidR="00564399" w:rsidRPr="00564399">
        <w:t xml:space="preserve">на оказание услуг по организации продвижения региона Амурская область в китайской социальной сети </w:t>
      </w:r>
      <w:proofErr w:type="spellStart"/>
      <w:r w:rsidR="00564399" w:rsidRPr="00564399">
        <w:t>WeChat</w:t>
      </w:r>
      <w:proofErr w:type="spellEnd"/>
      <w:r w:rsidRPr="004C011B">
        <w:t>, мы ______________________________________________,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0A67107C" w14:textId="77777777" w:rsidR="005F717B" w:rsidRPr="004C011B" w:rsidRDefault="005F717B" w:rsidP="005F717B">
      <w:pPr>
        <w:ind w:firstLine="709"/>
        <w:jc w:val="both"/>
      </w:pPr>
      <w:r w:rsidRPr="004C011B">
        <w:t>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610551B8" w14:textId="77777777" w:rsidR="00564399" w:rsidRDefault="005F717B" w:rsidP="005F717B">
      <w:pPr>
        <w:ind w:firstLine="709"/>
        <w:jc w:val="both"/>
      </w:pPr>
      <w:r w:rsidRPr="004C011B">
        <w:t xml:space="preserve">•Смета </w:t>
      </w:r>
      <w:r w:rsidR="00564399" w:rsidRPr="00564399">
        <w:t xml:space="preserve">на оказание услуг по организации продвижения региона Амурская область в китайской социальной сети </w:t>
      </w:r>
      <w:proofErr w:type="spellStart"/>
      <w:r w:rsidR="00564399" w:rsidRPr="00564399">
        <w:t>WeChat</w:t>
      </w:r>
      <w:proofErr w:type="spellEnd"/>
      <w:r w:rsidR="00564399">
        <w:t>.</w:t>
      </w:r>
    </w:p>
    <w:p w14:paraId="4CD273E0" w14:textId="7879502A" w:rsidR="005F717B" w:rsidRPr="004C011B" w:rsidRDefault="005F717B" w:rsidP="005F717B">
      <w:pPr>
        <w:ind w:firstLine="709"/>
        <w:jc w:val="both"/>
      </w:pPr>
      <w:r w:rsidRPr="004C011B">
        <w:t xml:space="preserve">Настоящей заявкой мы подтверждаем, что </w:t>
      </w:r>
    </w:p>
    <w:p w14:paraId="40B43D3B" w14:textId="77777777" w:rsidR="005F717B" w:rsidRPr="004C011B" w:rsidRDefault="005F717B" w:rsidP="005F717B">
      <w:pPr>
        <w:ind w:firstLine="709"/>
        <w:jc w:val="both"/>
      </w:pPr>
      <w:r w:rsidRPr="004C011B">
        <w:t>1) ________________________________________________соответствует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D9DC6A4" w14:textId="77777777" w:rsidR="005F717B" w:rsidRPr="004C011B" w:rsidRDefault="005F717B" w:rsidP="005F717B">
      <w:pPr>
        <w:ind w:firstLine="709"/>
        <w:jc w:val="both"/>
      </w:pPr>
      <w:r w:rsidRPr="004C011B">
        <w:t>2) В отношении 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08DA62FD" w14:textId="77777777" w:rsidR="005F717B" w:rsidRPr="004C011B" w:rsidRDefault="005F717B" w:rsidP="005F717B">
      <w:pPr>
        <w:ind w:firstLine="709"/>
        <w:jc w:val="both"/>
      </w:pPr>
      <w:r w:rsidRPr="004C011B">
        <w:t>3) Деятельность 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3D143C7B" w14:textId="77777777" w:rsidR="005F717B" w:rsidRPr="004C011B" w:rsidRDefault="005F717B" w:rsidP="005F717B">
      <w:pPr>
        <w:ind w:firstLine="709"/>
        <w:jc w:val="both"/>
      </w:pPr>
      <w:r w:rsidRPr="004C011B">
        <w:t xml:space="preserve">4) У______________________________________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4C011B">
        <w:rPr>
          <w:i/>
          <w:iCs/>
        </w:rPr>
        <w:t xml:space="preserve">(за исключением сумм, на которые предоставлена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C011B">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C6119D8" w14:textId="77777777" w:rsidR="005F717B" w:rsidRPr="004C011B" w:rsidRDefault="005F717B" w:rsidP="005F717B">
      <w:pPr>
        <w:ind w:firstLine="709"/>
        <w:jc w:val="both"/>
      </w:pPr>
      <w:r w:rsidRPr="004C011B">
        <w:t xml:space="preserve">5) Между_____________________________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хозяйственного общества, руководителем (директором, генеральным директором) учреждения или унитарного предприятия либо иными органами </w:t>
      </w:r>
      <w:r w:rsidRPr="004C011B">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429412B" w14:textId="77777777" w:rsidR="005F717B" w:rsidRPr="004C011B" w:rsidRDefault="005F717B" w:rsidP="005F717B">
      <w:pPr>
        <w:ind w:firstLine="709"/>
        <w:jc w:val="both"/>
      </w:pPr>
      <w:r w:rsidRPr="004C011B">
        <w:t>6) Участник закупки не является офшорной компанией;</w:t>
      </w:r>
    </w:p>
    <w:p w14:paraId="7DB5F652" w14:textId="77777777" w:rsidR="005F717B" w:rsidRPr="004C011B" w:rsidRDefault="005F717B" w:rsidP="005F717B">
      <w:pPr>
        <w:ind w:firstLine="709"/>
        <w:jc w:val="both"/>
      </w:pPr>
      <w:r w:rsidRPr="004C011B">
        <w:t>7) Сведения об ____________________________отсутствуют в реестре недобросовестных поставщиков, предусмотренном ст. 5 Федерального закона № 223-ФЗ от 18.07.2011 г.,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48B7909D" w14:textId="77777777" w:rsidR="005F717B" w:rsidRDefault="005F717B" w:rsidP="005F717B">
      <w:pPr>
        <w:ind w:firstLine="709"/>
        <w:jc w:val="both"/>
      </w:pPr>
      <w:r w:rsidRPr="004C011B">
        <w:t>8) Сообщаем сведения об Участнике закупки:</w:t>
      </w:r>
    </w:p>
    <w:tbl>
      <w:tblPr>
        <w:tblStyle w:val="a8"/>
        <w:tblW w:w="0" w:type="auto"/>
        <w:tblLook w:val="04A0" w:firstRow="1" w:lastRow="0" w:firstColumn="1" w:lastColumn="0" w:noHBand="0" w:noVBand="1"/>
      </w:tblPr>
      <w:tblGrid>
        <w:gridCol w:w="675"/>
        <w:gridCol w:w="5705"/>
        <w:gridCol w:w="3190"/>
      </w:tblGrid>
      <w:tr w:rsidR="005F717B" w:rsidRPr="004C011B" w14:paraId="20E17C38" w14:textId="77777777" w:rsidTr="00A43638">
        <w:tc>
          <w:tcPr>
            <w:tcW w:w="675" w:type="dxa"/>
          </w:tcPr>
          <w:p w14:paraId="4533B55F" w14:textId="77777777" w:rsidR="005F717B" w:rsidRPr="004C011B" w:rsidRDefault="005F717B" w:rsidP="00A43638">
            <w:pPr>
              <w:jc w:val="both"/>
            </w:pPr>
            <w:r w:rsidRPr="004C011B">
              <w:t>№</w:t>
            </w:r>
          </w:p>
        </w:tc>
        <w:tc>
          <w:tcPr>
            <w:tcW w:w="5705" w:type="dxa"/>
          </w:tcPr>
          <w:p w14:paraId="6BC1CB49" w14:textId="77777777" w:rsidR="005F717B" w:rsidRPr="004C011B" w:rsidRDefault="005F717B" w:rsidP="00A43638">
            <w:pPr>
              <w:jc w:val="center"/>
            </w:pPr>
            <w:r w:rsidRPr="004C011B">
              <w:t>Наименование</w:t>
            </w:r>
          </w:p>
        </w:tc>
        <w:tc>
          <w:tcPr>
            <w:tcW w:w="3190" w:type="dxa"/>
          </w:tcPr>
          <w:p w14:paraId="04A09E31" w14:textId="77777777" w:rsidR="005F717B" w:rsidRPr="004C011B" w:rsidRDefault="005F717B" w:rsidP="00A43638">
            <w:pPr>
              <w:jc w:val="center"/>
            </w:pPr>
            <w:r w:rsidRPr="004C011B">
              <w:t>Сведения об участнике конкурса</w:t>
            </w:r>
          </w:p>
        </w:tc>
      </w:tr>
      <w:tr w:rsidR="005F717B" w:rsidRPr="004C011B" w14:paraId="69102E89" w14:textId="77777777" w:rsidTr="00A43638">
        <w:tc>
          <w:tcPr>
            <w:tcW w:w="675" w:type="dxa"/>
          </w:tcPr>
          <w:p w14:paraId="05672F96" w14:textId="77777777" w:rsidR="005F717B" w:rsidRPr="004C011B" w:rsidRDefault="005F717B" w:rsidP="00A43638">
            <w:pPr>
              <w:jc w:val="both"/>
            </w:pPr>
            <w:r w:rsidRPr="004C011B">
              <w:t>1.</w:t>
            </w:r>
          </w:p>
        </w:tc>
        <w:tc>
          <w:tcPr>
            <w:tcW w:w="5705" w:type="dxa"/>
          </w:tcPr>
          <w:p w14:paraId="62994CA8" w14:textId="77777777" w:rsidR="005F717B" w:rsidRPr="004C011B" w:rsidRDefault="005F717B" w:rsidP="00A43638">
            <w:pPr>
              <w:jc w:val="both"/>
            </w:pPr>
            <w:r w:rsidRPr="004C011B">
              <w:t>Полное наименование</w:t>
            </w:r>
          </w:p>
        </w:tc>
        <w:tc>
          <w:tcPr>
            <w:tcW w:w="3190" w:type="dxa"/>
          </w:tcPr>
          <w:p w14:paraId="2E1EA798" w14:textId="77777777" w:rsidR="005F717B" w:rsidRPr="004C011B" w:rsidRDefault="005F717B" w:rsidP="00A43638">
            <w:pPr>
              <w:jc w:val="both"/>
            </w:pPr>
          </w:p>
        </w:tc>
      </w:tr>
      <w:tr w:rsidR="005F717B" w:rsidRPr="004C011B" w14:paraId="3310F890" w14:textId="77777777" w:rsidTr="00A43638">
        <w:tc>
          <w:tcPr>
            <w:tcW w:w="675" w:type="dxa"/>
          </w:tcPr>
          <w:p w14:paraId="2CD62014" w14:textId="77777777" w:rsidR="005F717B" w:rsidRPr="004C011B" w:rsidRDefault="005F717B" w:rsidP="00A43638">
            <w:pPr>
              <w:jc w:val="both"/>
            </w:pPr>
            <w:r w:rsidRPr="004C011B">
              <w:t>2.</w:t>
            </w:r>
          </w:p>
        </w:tc>
        <w:tc>
          <w:tcPr>
            <w:tcW w:w="5705" w:type="dxa"/>
          </w:tcPr>
          <w:p w14:paraId="2D995EBB" w14:textId="77777777" w:rsidR="005F717B" w:rsidRPr="004C011B" w:rsidRDefault="005F717B" w:rsidP="00A43638">
            <w:pPr>
              <w:jc w:val="both"/>
            </w:pPr>
            <w:r w:rsidRPr="004C011B">
              <w:t>Сокращенное наименование</w:t>
            </w:r>
          </w:p>
        </w:tc>
        <w:tc>
          <w:tcPr>
            <w:tcW w:w="3190" w:type="dxa"/>
          </w:tcPr>
          <w:p w14:paraId="6FD40000" w14:textId="77777777" w:rsidR="005F717B" w:rsidRPr="004C011B" w:rsidRDefault="005F717B" w:rsidP="00A43638">
            <w:pPr>
              <w:jc w:val="both"/>
            </w:pPr>
          </w:p>
        </w:tc>
      </w:tr>
      <w:tr w:rsidR="005F717B" w:rsidRPr="004C011B" w14:paraId="0800E5B8" w14:textId="77777777" w:rsidTr="00A43638">
        <w:tc>
          <w:tcPr>
            <w:tcW w:w="675" w:type="dxa"/>
          </w:tcPr>
          <w:p w14:paraId="2D1C69D5" w14:textId="77777777" w:rsidR="005F717B" w:rsidRPr="004C011B" w:rsidRDefault="005F717B" w:rsidP="00A43638">
            <w:pPr>
              <w:jc w:val="both"/>
            </w:pPr>
            <w:r w:rsidRPr="004C011B">
              <w:t>3.</w:t>
            </w:r>
          </w:p>
        </w:tc>
        <w:tc>
          <w:tcPr>
            <w:tcW w:w="5705" w:type="dxa"/>
          </w:tcPr>
          <w:p w14:paraId="3614C8BA" w14:textId="77777777" w:rsidR="005F717B" w:rsidRPr="004C011B" w:rsidRDefault="005F717B" w:rsidP="00A43638">
            <w:pPr>
              <w:jc w:val="both"/>
            </w:pPr>
            <w:r w:rsidRPr="004C011B">
              <w:t>ОГРН, ИНН, КПП, ОКПО, ОКАТО</w:t>
            </w:r>
          </w:p>
        </w:tc>
        <w:tc>
          <w:tcPr>
            <w:tcW w:w="3190" w:type="dxa"/>
          </w:tcPr>
          <w:p w14:paraId="566551D3" w14:textId="77777777" w:rsidR="005F717B" w:rsidRPr="004C011B" w:rsidRDefault="005F717B" w:rsidP="00A43638">
            <w:pPr>
              <w:jc w:val="both"/>
            </w:pPr>
          </w:p>
        </w:tc>
      </w:tr>
      <w:tr w:rsidR="005F717B" w:rsidRPr="004C011B" w14:paraId="5807E2AC" w14:textId="77777777" w:rsidTr="00A43638">
        <w:tc>
          <w:tcPr>
            <w:tcW w:w="675" w:type="dxa"/>
          </w:tcPr>
          <w:p w14:paraId="2579840F" w14:textId="77777777" w:rsidR="005F717B" w:rsidRPr="004C011B" w:rsidRDefault="005F717B" w:rsidP="00A43638">
            <w:pPr>
              <w:jc w:val="both"/>
            </w:pPr>
            <w:r w:rsidRPr="004C011B">
              <w:t>4.</w:t>
            </w:r>
          </w:p>
        </w:tc>
        <w:tc>
          <w:tcPr>
            <w:tcW w:w="5705" w:type="dxa"/>
          </w:tcPr>
          <w:p w14:paraId="41CC007A" w14:textId="77777777" w:rsidR="005F717B" w:rsidRPr="004C011B" w:rsidRDefault="005F717B" w:rsidP="00A43638">
            <w:pPr>
              <w:jc w:val="both"/>
            </w:pPr>
            <w:r w:rsidRPr="004C011B">
              <w:t>Место нахождения (юридический адрес)</w:t>
            </w:r>
          </w:p>
        </w:tc>
        <w:tc>
          <w:tcPr>
            <w:tcW w:w="3190" w:type="dxa"/>
          </w:tcPr>
          <w:p w14:paraId="4A3B17AB" w14:textId="77777777" w:rsidR="005F717B" w:rsidRPr="004C011B" w:rsidRDefault="005F717B" w:rsidP="00A43638">
            <w:pPr>
              <w:jc w:val="both"/>
            </w:pPr>
          </w:p>
        </w:tc>
      </w:tr>
      <w:tr w:rsidR="005F717B" w:rsidRPr="004C011B" w14:paraId="0C221A10" w14:textId="77777777" w:rsidTr="00A43638">
        <w:tc>
          <w:tcPr>
            <w:tcW w:w="675" w:type="dxa"/>
          </w:tcPr>
          <w:p w14:paraId="418FBB5F" w14:textId="77777777" w:rsidR="005F717B" w:rsidRPr="004C011B" w:rsidRDefault="005F717B" w:rsidP="00A43638">
            <w:pPr>
              <w:jc w:val="both"/>
            </w:pPr>
            <w:r w:rsidRPr="004C011B">
              <w:t>5.</w:t>
            </w:r>
          </w:p>
        </w:tc>
        <w:tc>
          <w:tcPr>
            <w:tcW w:w="5705" w:type="dxa"/>
          </w:tcPr>
          <w:p w14:paraId="42141204" w14:textId="77777777" w:rsidR="005F717B" w:rsidRPr="004C011B" w:rsidRDefault="005F717B" w:rsidP="00A43638">
            <w:pPr>
              <w:jc w:val="both"/>
            </w:pPr>
            <w:r w:rsidRPr="004C011B">
              <w:t>Почтовый адрес</w:t>
            </w:r>
          </w:p>
        </w:tc>
        <w:tc>
          <w:tcPr>
            <w:tcW w:w="3190" w:type="dxa"/>
          </w:tcPr>
          <w:p w14:paraId="1703E984" w14:textId="77777777" w:rsidR="005F717B" w:rsidRPr="004C011B" w:rsidRDefault="005F717B" w:rsidP="00A43638">
            <w:pPr>
              <w:jc w:val="both"/>
            </w:pPr>
          </w:p>
        </w:tc>
      </w:tr>
      <w:tr w:rsidR="005F717B" w:rsidRPr="004C011B" w14:paraId="24958824" w14:textId="77777777" w:rsidTr="00A43638">
        <w:tc>
          <w:tcPr>
            <w:tcW w:w="675" w:type="dxa"/>
          </w:tcPr>
          <w:p w14:paraId="134E98A1" w14:textId="77777777" w:rsidR="005F717B" w:rsidRPr="004C011B" w:rsidRDefault="005F717B" w:rsidP="00A43638">
            <w:pPr>
              <w:jc w:val="both"/>
            </w:pPr>
            <w:r w:rsidRPr="004C011B">
              <w:t>6.</w:t>
            </w:r>
          </w:p>
        </w:tc>
        <w:tc>
          <w:tcPr>
            <w:tcW w:w="5705" w:type="dxa"/>
          </w:tcPr>
          <w:p w14:paraId="49421089" w14:textId="77777777" w:rsidR="005F717B" w:rsidRPr="004C011B" w:rsidRDefault="005F717B" w:rsidP="00A43638">
            <w:pPr>
              <w:jc w:val="both"/>
            </w:pPr>
            <w:r w:rsidRPr="004C011B">
              <w:t>Основной вид деятельности</w:t>
            </w:r>
          </w:p>
        </w:tc>
        <w:tc>
          <w:tcPr>
            <w:tcW w:w="3190" w:type="dxa"/>
          </w:tcPr>
          <w:p w14:paraId="06812C84" w14:textId="77777777" w:rsidR="005F717B" w:rsidRPr="004C011B" w:rsidRDefault="005F717B" w:rsidP="00A43638">
            <w:pPr>
              <w:jc w:val="both"/>
            </w:pPr>
          </w:p>
        </w:tc>
      </w:tr>
      <w:tr w:rsidR="005F717B" w:rsidRPr="004C011B" w14:paraId="5C43ACCA" w14:textId="77777777" w:rsidTr="00A43638">
        <w:tc>
          <w:tcPr>
            <w:tcW w:w="675" w:type="dxa"/>
          </w:tcPr>
          <w:p w14:paraId="17948BCC" w14:textId="77777777" w:rsidR="005F717B" w:rsidRPr="004C011B" w:rsidRDefault="005F717B" w:rsidP="00A43638">
            <w:pPr>
              <w:jc w:val="both"/>
            </w:pPr>
            <w:r w:rsidRPr="004C011B">
              <w:t>7.</w:t>
            </w:r>
          </w:p>
        </w:tc>
        <w:tc>
          <w:tcPr>
            <w:tcW w:w="5705" w:type="dxa"/>
          </w:tcPr>
          <w:p w14:paraId="38C3C5DC" w14:textId="77777777" w:rsidR="005F717B" w:rsidRPr="004C011B" w:rsidRDefault="005F717B" w:rsidP="00A43638">
            <w:pPr>
              <w:jc w:val="both"/>
            </w:pPr>
            <w:r w:rsidRPr="004C011B">
              <w:t>Телефон и факс (с указанием кода города)</w:t>
            </w:r>
          </w:p>
        </w:tc>
        <w:tc>
          <w:tcPr>
            <w:tcW w:w="3190" w:type="dxa"/>
          </w:tcPr>
          <w:p w14:paraId="498A5DF7" w14:textId="77777777" w:rsidR="005F717B" w:rsidRPr="004C011B" w:rsidRDefault="005F717B" w:rsidP="00A43638">
            <w:pPr>
              <w:jc w:val="both"/>
            </w:pPr>
          </w:p>
        </w:tc>
      </w:tr>
      <w:tr w:rsidR="005F717B" w:rsidRPr="004C011B" w14:paraId="1CF9DD86" w14:textId="77777777" w:rsidTr="00A43638">
        <w:tc>
          <w:tcPr>
            <w:tcW w:w="675" w:type="dxa"/>
          </w:tcPr>
          <w:p w14:paraId="2B4895FA" w14:textId="77777777" w:rsidR="005F717B" w:rsidRPr="004C011B" w:rsidRDefault="005F717B" w:rsidP="00A43638">
            <w:pPr>
              <w:jc w:val="both"/>
            </w:pPr>
            <w:r w:rsidRPr="004C011B">
              <w:t>8.</w:t>
            </w:r>
          </w:p>
        </w:tc>
        <w:tc>
          <w:tcPr>
            <w:tcW w:w="5705" w:type="dxa"/>
          </w:tcPr>
          <w:p w14:paraId="1AAE746F" w14:textId="77777777" w:rsidR="005F717B" w:rsidRPr="004C011B" w:rsidRDefault="005F717B" w:rsidP="00A43638">
            <w:pPr>
              <w:jc w:val="both"/>
            </w:pPr>
            <w:r w:rsidRPr="004C011B">
              <w:t>Адрес электронной почты</w:t>
            </w:r>
          </w:p>
        </w:tc>
        <w:tc>
          <w:tcPr>
            <w:tcW w:w="3190" w:type="dxa"/>
          </w:tcPr>
          <w:p w14:paraId="31B58D48" w14:textId="77777777" w:rsidR="005F717B" w:rsidRPr="004C011B" w:rsidRDefault="005F717B" w:rsidP="00A43638">
            <w:pPr>
              <w:jc w:val="both"/>
            </w:pPr>
          </w:p>
        </w:tc>
      </w:tr>
      <w:tr w:rsidR="005F717B" w:rsidRPr="004C011B" w14:paraId="0602378B" w14:textId="77777777" w:rsidTr="00A43638">
        <w:tc>
          <w:tcPr>
            <w:tcW w:w="675" w:type="dxa"/>
          </w:tcPr>
          <w:p w14:paraId="38B41367" w14:textId="77777777" w:rsidR="005F717B" w:rsidRPr="004C011B" w:rsidRDefault="005F717B" w:rsidP="00A43638">
            <w:pPr>
              <w:jc w:val="both"/>
            </w:pPr>
            <w:r w:rsidRPr="004C011B">
              <w:t>9.</w:t>
            </w:r>
          </w:p>
        </w:tc>
        <w:tc>
          <w:tcPr>
            <w:tcW w:w="5705" w:type="dxa"/>
          </w:tcPr>
          <w:p w14:paraId="6F593952" w14:textId="77777777" w:rsidR="005F717B" w:rsidRPr="004C011B" w:rsidRDefault="005F717B" w:rsidP="00A43638">
            <w:pPr>
              <w:jc w:val="both"/>
            </w:pPr>
            <w:r w:rsidRPr="004C011B">
              <w:t>Фамилия, Имя, Отчество (при наличии), должность руководителя Участника закупки</w:t>
            </w:r>
          </w:p>
        </w:tc>
        <w:tc>
          <w:tcPr>
            <w:tcW w:w="3190" w:type="dxa"/>
          </w:tcPr>
          <w:p w14:paraId="4CF8F600" w14:textId="77777777" w:rsidR="005F717B" w:rsidRPr="004C011B" w:rsidRDefault="005F717B" w:rsidP="00A43638">
            <w:pPr>
              <w:jc w:val="both"/>
            </w:pPr>
          </w:p>
        </w:tc>
      </w:tr>
      <w:tr w:rsidR="005F717B" w:rsidRPr="004C011B" w14:paraId="607808BF" w14:textId="77777777" w:rsidTr="00A43638">
        <w:tc>
          <w:tcPr>
            <w:tcW w:w="675" w:type="dxa"/>
          </w:tcPr>
          <w:p w14:paraId="1E19854C" w14:textId="77777777" w:rsidR="005F717B" w:rsidRPr="004C011B" w:rsidRDefault="005F717B" w:rsidP="00A43638">
            <w:pPr>
              <w:jc w:val="both"/>
            </w:pPr>
            <w:r w:rsidRPr="004C011B">
              <w:t>10.</w:t>
            </w:r>
          </w:p>
        </w:tc>
        <w:tc>
          <w:tcPr>
            <w:tcW w:w="5705" w:type="dxa"/>
          </w:tcPr>
          <w:p w14:paraId="541B781E" w14:textId="77777777" w:rsidR="005F717B" w:rsidRPr="004C011B" w:rsidRDefault="005F717B" w:rsidP="00A43638">
            <w:pPr>
              <w:jc w:val="both"/>
            </w:pPr>
            <w:r w:rsidRPr="004C011B">
              <w:t>Фамилия, Имя,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190" w:type="dxa"/>
          </w:tcPr>
          <w:p w14:paraId="3CDC09FD" w14:textId="77777777" w:rsidR="005F717B" w:rsidRPr="004C011B" w:rsidRDefault="005F717B" w:rsidP="00A43638">
            <w:pPr>
              <w:jc w:val="both"/>
            </w:pPr>
          </w:p>
        </w:tc>
      </w:tr>
      <w:tr w:rsidR="005F717B" w:rsidRPr="004C011B" w14:paraId="25DB9365" w14:textId="77777777" w:rsidTr="00A43638">
        <w:tc>
          <w:tcPr>
            <w:tcW w:w="675" w:type="dxa"/>
          </w:tcPr>
          <w:p w14:paraId="77F47F6B" w14:textId="77777777" w:rsidR="005F717B" w:rsidRPr="004C011B" w:rsidRDefault="005F717B" w:rsidP="00A43638">
            <w:pPr>
              <w:jc w:val="both"/>
            </w:pPr>
            <w:r w:rsidRPr="004C011B">
              <w:t>11.</w:t>
            </w:r>
          </w:p>
        </w:tc>
        <w:tc>
          <w:tcPr>
            <w:tcW w:w="5705" w:type="dxa"/>
          </w:tcPr>
          <w:p w14:paraId="79C92B9F" w14:textId="77777777" w:rsidR="005F717B" w:rsidRPr="004C011B" w:rsidRDefault="005F717B" w:rsidP="00A43638">
            <w:pPr>
              <w:jc w:val="both"/>
            </w:pPr>
            <w:r w:rsidRPr="004C011B">
              <w:t>Банковские реквизиты</w:t>
            </w:r>
          </w:p>
        </w:tc>
        <w:tc>
          <w:tcPr>
            <w:tcW w:w="3190" w:type="dxa"/>
          </w:tcPr>
          <w:p w14:paraId="359B676D" w14:textId="77777777" w:rsidR="005F717B" w:rsidRPr="004C011B" w:rsidRDefault="005F717B" w:rsidP="00A43638">
            <w:pPr>
              <w:jc w:val="both"/>
            </w:pPr>
          </w:p>
        </w:tc>
      </w:tr>
      <w:tr w:rsidR="005F717B" w:rsidRPr="004C011B" w14:paraId="7AB43F51" w14:textId="77777777" w:rsidTr="00A43638">
        <w:tc>
          <w:tcPr>
            <w:tcW w:w="675" w:type="dxa"/>
          </w:tcPr>
          <w:p w14:paraId="73B25883" w14:textId="77777777" w:rsidR="005F717B" w:rsidRPr="004C011B" w:rsidRDefault="005F717B" w:rsidP="00A43638">
            <w:pPr>
              <w:jc w:val="both"/>
            </w:pPr>
            <w:r w:rsidRPr="004C011B">
              <w:t>12.</w:t>
            </w:r>
          </w:p>
        </w:tc>
        <w:tc>
          <w:tcPr>
            <w:tcW w:w="5705" w:type="dxa"/>
          </w:tcPr>
          <w:p w14:paraId="1BFA9D17" w14:textId="77777777" w:rsidR="005F717B" w:rsidRPr="004C011B" w:rsidRDefault="005F717B" w:rsidP="00A43638">
            <w:pPr>
              <w:jc w:val="both"/>
            </w:pPr>
            <w:r w:rsidRPr="004C011B">
              <w:t>Адрес сайта участника закупки в сети Интернет</w:t>
            </w:r>
          </w:p>
        </w:tc>
        <w:tc>
          <w:tcPr>
            <w:tcW w:w="3190" w:type="dxa"/>
          </w:tcPr>
          <w:p w14:paraId="78694CCD" w14:textId="77777777" w:rsidR="005F717B" w:rsidRPr="004C011B" w:rsidRDefault="005F717B" w:rsidP="00A43638">
            <w:pPr>
              <w:jc w:val="both"/>
            </w:pPr>
          </w:p>
        </w:tc>
      </w:tr>
      <w:tr w:rsidR="005F717B" w:rsidRPr="004C011B" w14:paraId="139130F1" w14:textId="77777777" w:rsidTr="00A43638">
        <w:tc>
          <w:tcPr>
            <w:tcW w:w="675" w:type="dxa"/>
          </w:tcPr>
          <w:p w14:paraId="6FEE0786" w14:textId="77777777" w:rsidR="005F717B" w:rsidRPr="004C011B" w:rsidRDefault="005F717B" w:rsidP="00A43638">
            <w:pPr>
              <w:jc w:val="both"/>
            </w:pPr>
            <w:r w:rsidRPr="004C011B">
              <w:t>13.</w:t>
            </w:r>
          </w:p>
        </w:tc>
        <w:tc>
          <w:tcPr>
            <w:tcW w:w="5705" w:type="dxa"/>
          </w:tcPr>
          <w:p w14:paraId="19A39EB0" w14:textId="77777777" w:rsidR="005F717B" w:rsidRPr="004C011B" w:rsidRDefault="005F717B" w:rsidP="00A43638">
            <w:pPr>
              <w:jc w:val="both"/>
            </w:pPr>
            <w:r w:rsidRPr="004C011B">
              <w:t>Информация о режиме налогообложения Участника закупки</w:t>
            </w:r>
          </w:p>
        </w:tc>
        <w:tc>
          <w:tcPr>
            <w:tcW w:w="3190" w:type="dxa"/>
          </w:tcPr>
          <w:p w14:paraId="350B74EB" w14:textId="77777777" w:rsidR="005F717B" w:rsidRPr="004C011B" w:rsidRDefault="005F717B" w:rsidP="00A43638">
            <w:pPr>
              <w:jc w:val="both"/>
            </w:pPr>
          </w:p>
        </w:tc>
      </w:tr>
    </w:tbl>
    <w:p w14:paraId="1ABC9E82" w14:textId="77777777" w:rsidR="005F717B" w:rsidRPr="004C011B" w:rsidRDefault="005F717B" w:rsidP="005F717B">
      <w:pPr>
        <w:pBdr>
          <w:bottom w:val="single" w:sz="12" w:space="1" w:color="auto"/>
        </w:pBdr>
        <w:jc w:val="both"/>
      </w:pPr>
    </w:p>
    <w:p w14:paraId="51199A19" w14:textId="77777777" w:rsidR="005F717B" w:rsidRPr="004C011B" w:rsidRDefault="005F717B" w:rsidP="005F717B">
      <w:pPr>
        <w:jc w:val="both"/>
      </w:pPr>
      <w:r w:rsidRPr="004C011B">
        <w:t>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5E3985C0" w14:textId="77777777" w:rsidR="005F717B" w:rsidRPr="004C011B" w:rsidRDefault="005F717B" w:rsidP="005F717B">
      <w:pPr>
        <w:ind w:firstLine="709"/>
        <w:jc w:val="both"/>
      </w:pPr>
      <w:r w:rsidRPr="004C011B">
        <w:t>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АНО «Туристско-информационный центр Амурской области» мы обязуемся подписать договор с АНО «Туристско-информационный центр Амурской области» по итогам настоящей закупки в соответствии с требованиями закупочной документации и условиям нашей заявки.</w:t>
      </w:r>
    </w:p>
    <w:p w14:paraId="5FCCFA54" w14:textId="77777777" w:rsidR="005F717B" w:rsidRPr="004C011B" w:rsidRDefault="005F717B" w:rsidP="005F717B">
      <w:pPr>
        <w:ind w:firstLine="709"/>
        <w:jc w:val="both"/>
      </w:pPr>
      <w:r w:rsidRPr="004C011B">
        <w:t>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4EC7B438" w14:textId="77777777" w:rsidR="005F717B" w:rsidRPr="004C011B" w:rsidRDefault="005F717B" w:rsidP="005F717B">
      <w:pPr>
        <w:ind w:firstLine="709"/>
        <w:jc w:val="both"/>
      </w:pPr>
      <w:r w:rsidRPr="004C011B">
        <w:t>К настоящей заявке прилагаются документы на __________ листах.</w:t>
      </w:r>
    </w:p>
    <w:p w14:paraId="5D4DCB12" w14:textId="77777777" w:rsidR="005F717B" w:rsidRPr="004C011B" w:rsidRDefault="005F717B" w:rsidP="005F717B">
      <w:pPr>
        <w:ind w:firstLine="709"/>
        <w:jc w:val="both"/>
      </w:pPr>
      <w:r w:rsidRPr="004C011B">
        <w:t>______________________   ____________          _____________________</w:t>
      </w:r>
    </w:p>
    <w:p w14:paraId="0C7452CD" w14:textId="77777777" w:rsidR="005F717B" w:rsidRPr="00886ACD" w:rsidRDefault="005F717B" w:rsidP="005F717B">
      <w:pPr>
        <w:ind w:left="709"/>
        <w:jc w:val="both"/>
        <w:rPr>
          <w:sz w:val="18"/>
          <w:szCs w:val="18"/>
        </w:rPr>
      </w:pPr>
      <w:r w:rsidRPr="00886ACD">
        <w:rPr>
          <w:sz w:val="18"/>
          <w:szCs w:val="18"/>
        </w:rPr>
        <w:t xml:space="preserve">(должность, наименование </w:t>
      </w:r>
      <w:proofErr w:type="gramStart"/>
      <w:r w:rsidRPr="00886ACD">
        <w:rPr>
          <w:sz w:val="18"/>
          <w:szCs w:val="18"/>
        </w:rPr>
        <w:t xml:space="preserve">организации)   </w:t>
      </w:r>
      <w:proofErr w:type="gramEnd"/>
      <w:r w:rsidRPr="00886ACD">
        <w:rPr>
          <w:sz w:val="18"/>
          <w:szCs w:val="18"/>
        </w:rPr>
        <w:t xml:space="preserve">  </w:t>
      </w:r>
      <w:r w:rsidRPr="00886ACD">
        <w:rPr>
          <w:i/>
          <w:iCs/>
          <w:sz w:val="18"/>
          <w:szCs w:val="18"/>
        </w:rPr>
        <w:t xml:space="preserve">М.П. </w:t>
      </w:r>
      <w:r w:rsidRPr="00886ACD">
        <w:rPr>
          <w:sz w:val="18"/>
          <w:szCs w:val="18"/>
        </w:rPr>
        <w:t>(подпись)                                                                           (фамилия инициалы)</w:t>
      </w:r>
    </w:p>
    <w:p w14:paraId="2AC39A40" w14:textId="77777777" w:rsidR="00886ACD" w:rsidRPr="00564399" w:rsidRDefault="00886ACD" w:rsidP="005F717B">
      <w:pPr>
        <w:ind w:left="5245"/>
        <w:jc w:val="right"/>
        <w:rPr>
          <w:sz w:val="20"/>
          <w:szCs w:val="20"/>
        </w:rPr>
      </w:pPr>
    </w:p>
    <w:p w14:paraId="241B159C" w14:textId="77777777" w:rsidR="00564399" w:rsidRDefault="00564399" w:rsidP="005F717B">
      <w:pPr>
        <w:ind w:left="5245"/>
        <w:jc w:val="right"/>
        <w:rPr>
          <w:sz w:val="20"/>
          <w:szCs w:val="20"/>
        </w:rPr>
      </w:pPr>
    </w:p>
    <w:p w14:paraId="5E5C156B" w14:textId="61556546" w:rsidR="005F717B" w:rsidRPr="004C011B" w:rsidRDefault="005F717B" w:rsidP="005F717B">
      <w:pPr>
        <w:ind w:left="5245"/>
        <w:jc w:val="right"/>
        <w:rPr>
          <w:sz w:val="20"/>
          <w:szCs w:val="20"/>
        </w:rPr>
      </w:pPr>
      <w:r w:rsidRPr="004C011B">
        <w:rPr>
          <w:sz w:val="20"/>
          <w:szCs w:val="20"/>
        </w:rPr>
        <w:lastRenderedPageBreak/>
        <w:t xml:space="preserve">Приложение № 1 к заявке на участие </w:t>
      </w:r>
    </w:p>
    <w:p w14:paraId="0DAE8523" w14:textId="77777777" w:rsidR="005F717B" w:rsidRPr="004C011B" w:rsidRDefault="005F717B" w:rsidP="005F717B">
      <w:pPr>
        <w:ind w:left="5245"/>
        <w:jc w:val="right"/>
        <w:rPr>
          <w:sz w:val="20"/>
          <w:szCs w:val="20"/>
        </w:rPr>
      </w:pPr>
      <w:r w:rsidRPr="004C011B">
        <w:rPr>
          <w:sz w:val="20"/>
          <w:szCs w:val="20"/>
        </w:rPr>
        <w:t>в открытом запросе цен</w:t>
      </w:r>
    </w:p>
    <w:p w14:paraId="2AC310D8" w14:textId="77777777" w:rsidR="00AD52FF" w:rsidRPr="00580CA0" w:rsidRDefault="00AD52FF" w:rsidP="00AD52FF">
      <w:pPr>
        <w:jc w:val="center"/>
        <w:rPr>
          <w:b/>
          <w:bCs/>
          <w:sz w:val="22"/>
        </w:rPr>
      </w:pPr>
      <w:r w:rsidRPr="00580CA0">
        <w:rPr>
          <w:b/>
          <w:bCs/>
          <w:sz w:val="22"/>
        </w:rPr>
        <w:t>Смета</w:t>
      </w:r>
    </w:p>
    <w:p w14:paraId="186A0683" w14:textId="77777777" w:rsidR="00AD52FF" w:rsidRDefault="00AD52FF" w:rsidP="00AD52FF">
      <w:pPr>
        <w:ind w:firstLine="709"/>
        <w:jc w:val="center"/>
        <w:rPr>
          <w:b/>
          <w:bCs/>
          <w:sz w:val="22"/>
        </w:rPr>
      </w:pPr>
      <w:r w:rsidRPr="00580CA0">
        <w:rPr>
          <w:b/>
          <w:bCs/>
          <w:sz w:val="22"/>
        </w:rPr>
        <w:t xml:space="preserve">на оказание услуг по организации продвижения региона Амурская область в китайской социальной сети </w:t>
      </w:r>
      <w:proofErr w:type="spellStart"/>
      <w:r w:rsidRPr="00580CA0">
        <w:rPr>
          <w:b/>
          <w:bCs/>
          <w:sz w:val="22"/>
        </w:rPr>
        <w:t>WeChat</w:t>
      </w:r>
      <w:proofErr w:type="spellEnd"/>
    </w:p>
    <w:p w14:paraId="3688937A" w14:textId="77777777" w:rsidR="00AD52FF" w:rsidRPr="00580CA0" w:rsidRDefault="00AD52FF" w:rsidP="00AD52FF">
      <w:pPr>
        <w:ind w:firstLine="709"/>
        <w:jc w:val="center"/>
        <w:rPr>
          <w:b/>
          <w:bCs/>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6"/>
        <w:gridCol w:w="1842"/>
        <w:gridCol w:w="3544"/>
        <w:gridCol w:w="709"/>
        <w:gridCol w:w="1417"/>
        <w:gridCol w:w="1418"/>
      </w:tblGrid>
      <w:tr w:rsidR="00AD52FF" w:rsidRPr="004E54CA" w14:paraId="6B7E1AF5" w14:textId="77777777" w:rsidTr="00A35395">
        <w:trPr>
          <w:trHeight w:val="803"/>
          <w:tblHeader/>
        </w:trPr>
        <w:tc>
          <w:tcPr>
            <w:tcW w:w="426" w:type="dxa"/>
            <w:tcBorders>
              <w:bottom w:val="single" w:sz="4" w:space="0" w:color="auto"/>
            </w:tcBorders>
            <w:shd w:val="clear" w:color="auto" w:fill="E2EFD9"/>
          </w:tcPr>
          <w:p w14:paraId="308E7887" w14:textId="77777777" w:rsidR="00AD52FF" w:rsidRPr="00FD1EAE" w:rsidRDefault="00AD52FF" w:rsidP="00A35395">
            <w:pPr>
              <w:rPr>
                <w:b/>
                <w:color w:val="000000"/>
                <w:sz w:val="22"/>
              </w:rPr>
            </w:pPr>
            <w:r w:rsidRPr="00FD1EAE">
              <w:rPr>
                <w:b/>
                <w:color w:val="000000"/>
                <w:sz w:val="22"/>
              </w:rPr>
              <w:t>№</w:t>
            </w:r>
          </w:p>
        </w:tc>
        <w:tc>
          <w:tcPr>
            <w:tcW w:w="1842" w:type="dxa"/>
            <w:tcBorders>
              <w:bottom w:val="single" w:sz="4" w:space="0" w:color="auto"/>
            </w:tcBorders>
            <w:shd w:val="clear" w:color="auto" w:fill="E2EFD9"/>
          </w:tcPr>
          <w:p w14:paraId="64B29846" w14:textId="77777777" w:rsidR="00AD52FF" w:rsidRPr="00FD1EAE" w:rsidRDefault="00AD52FF" w:rsidP="00A35395">
            <w:pPr>
              <w:rPr>
                <w:b/>
                <w:color w:val="000000"/>
                <w:sz w:val="22"/>
              </w:rPr>
            </w:pPr>
            <w:r w:rsidRPr="00FD1EAE">
              <w:rPr>
                <w:b/>
                <w:color w:val="000000"/>
                <w:sz w:val="22"/>
              </w:rPr>
              <w:t>Наименование услуг</w:t>
            </w:r>
          </w:p>
        </w:tc>
        <w:tc>
          <w:tcPr>
            <w:tcW w:w="3544" w:type="dxa"/>
            <w:tcBorders>
              <w:bottom w:val="single" w:sz="4" w:space="0" w:color="auto"/>
            </w:tcBorders>
            <w:shd w:val="clear" w:color="auto" w:fill="E2EFD9"/>
          </w:tcPr>
          <w:p w14:paraId="3288AF57" w14:textId="77777777" w:rsidR="00AD52FF" w:rsidRPr="00FD1EAE" w:rsidRDefault="00AD52FF" w:rsidP="00A35395">
            <w:pPr>
              <w:rPr>
                <w:b/>
                <w:color w:val="000000"/>
                <w:sz w:val="22"/>
              </w:rPr>
            </w:pPr>
            <w:r w:rsidRPr="00FD1EAE">
              <w:rPr>
                <w:b/>
                <w:color w:val="000000"/>
                <w:sz w:val="22"/>
              </w:rPr>
              <w:t>Требования к объему и условиям оказания Услуг</w:t>
            </w:r>
          </w:p>
        </w:tc>
        <w:tc>
          <w:tcPr>
            <w:tcW w:w="709" w:type="dxa"/>
            <w:tcBorders>
              <w:bottom w:val="single" w:sz="4" w:space="0" w:color="auto"/>
            </w:tcBorders>
            <w:shd w:val="clear" w:color="auto" w:fill="E2EFD9"/>
          </w:tcPr>
          <w:p w14:paraId="40BB6463" w14:textId="77777777" w:rsidR="00AD52FF" w:rsidRPr="00FD1EAE" w:rsidRDefault="00AD52FF" w:rsidP="00A35395">
            <w:pPr>
              <w:rPr>
                <w:b/>
                <w:color w:val="000000"/>
                <w:sz w:val="22"/>
              </w:rPr>
            </w:pPr>
            <w:r w:rsidRPr="00FD1EAE">
              <w:rPr>
                <w:b/>
                <w:color w:val="000000"/>
                <w:sz w:val="22"/>
              </w:rPr>
              <w:t>Кол-во (ед.)</w:t>
            </w:r>
          </w:p>
        </w:tc>
        <w:tc>
          <w:tcPr>
            <w:tcW w:w="1417" w:type="dxa"/>
            <w:tcBorders>
              <w:bottom w:val="single" w:sz="4" w:space="0" w:color="auto"/>
            </w:tcBorders>
            <w:shd w:val="clear" w:color="auto" w:fill="E2EFD9"/>
          </w:tcPr>
          <w:p w14:paraId="70070440" w14:textId="77777777" w:rsidR="00AD52FF" w:rsidRPr="00FD1EAE" w:rsidRDefault="00AD52FF" w:rsidP="00A35395">
            <w:pPr>
              <w:rPr>
                <w:b/>
                <w:color w:val="000000"/>
                <w:sz w:val="22"/>
              </w:rPr>
            </w:pPr>
            <w:r w:rsidRPr="00FD1EAE">
              <w:rPr>
                <w:b/>
                <w:color w:val="000000"/>
                <w:sz w:val="22"/>
              </w:rPr>
              <w:t>Цена за 1 ед. (руб.)</w:t>
            </w:r>
          </w:p>
        </w:tc>
        <w:tc>
          <w:tcPr>
            <w:tcW w:w="1418" w:type="dxa"/>
            <w:tcBorders>
              <w:bottom w:val="single" w:sz="4" w:space="0" w:color="auto"/>
            </w:tcBorders>
            <w:shd w:val="clear" w:color="auto" w:fill="E2EFD9"/>
          </w:tcPr>
          <w:p w14:paraId="583B06BB" w14:textId="77777777" w:rsidR="00AD52FF" w:rsidRPr="00FD1EAE" w:rsidRDefault="00AD52FF" w:rsidP="00A35395">
            <w:pPr>
              <w:rPr>
                <w:b/>
                <w:color w:val="000000"/>
                <w:sz w:val="22"/>
              </w:rPr>
            </w:pPr>
            <w:r w:rsidRPr="00FD1EAE">
              <w:rPr>
                <w:b/>
                <w:color w:val="000000"/>
                <w:sz w:val="22"/>
              </w:rPr>
              <w:t xml:space="preserve">Стоимость (руб.) </w:t>
            </w:r>
          </w:p>
        </w:tc>
      </w:tr>
      <w:tr w:rsidR="00AD52FF" w:rsidRPr="004E54CA" w14:paraId="411B583E" w14:textId="77777777" w:rsidTr="00A35395">
        <w:trPr>
          <w:trHeight w:val="610"/>
        </w:trPr>
        <w:tc>
          <w:tcPr>
            <w:tcW w:w="9356" w:type="dxa"/>
            <w:gridSpan w:val="6"/>
            <w:shd w:val="clear" w:color="auto" w:fill="FFFFFF"/>
          </w:tcPr>
          <w:p w14:paraId="5FDD1FD7" w14:textId="77777777" w:rsidR="00AD52FF" w:rsidRPr="00FD1EAE" w:rsidRDefault="00AD52FF" w:rsidP="00A35395">
            <w:pPr>
              <w:jc w:val="center"/>
              <w:rPr>
                <w:color w:val="000000"/>
                <w:sz w:val="22"/>
              </w:rPr>
            </w:pPr>
            <w:r w:rsidRPr="00FD1EAE">
              <w:rPr>
                <w:b/>
                <w:i/>
                <w:sz w:val="22"/>
              </w:rPr>
              <w:t xml:space="preserve">Опции </w:t>
            </w:r>
            <w:proofErr w:type="spellStart"/>
            <w:r w:rsidRPr="00FD1EAE">
              <w:rPr>
                <w:b/>
                <w:i/>
                <w:sz w:val="22"/>
              </w:rPr>
              <w:t>WeChat</w:t>
            </w:r>
            <w:proofErr w:type="spellEnd"/>
            <w:r w:rsidRPr="00FD1EAE">
              <w:rPr>
                <w:sz w:val="22"/>
              </w:rPr>
              <w:t>.</w:t>
            </w:r>
          </w:p>
        </w:tc>
      </w:tr>
      <w:tr w:rsidR="00AD52FF" w:rsidRPr="004E54CA" w14:paraId="2CCBAA08" w14:textId="77777777" w:rsidTr="00A35395">
        <w:trPr>
          <w:trHeight w:val="610"/>
        </w:trPr>
        <w:tc>
          <w:tcPr>
            <w:tcW w:w="426" w:type="dxa"/>
            <w:shd w:val="clear" w:color="auto" w:fill="FFFFFF"/>
          </w:tcPr>
          <w:p w14:paraId="511513E5" w14:textId="77777777" w:rsidR="00AD52FF" w:rsidRPr="00C426DF" w:rsidRDefault="00AD52FF" w:rsidP="00A35395">
            <w:pPr>
              <w:rPr>
                <w:b/>
                <w:bCs/>
                <w:sz w:val="22"/>
              </w:rPr>
            </w:pPr>
            <w:r w:rsidRPr="00C426DF">
              <w:rPr>
                <w:b/>
                <w:bCs/>
                <w:sz w:val="22"/>
              </w:rPr>
              <w:t>1</w:t>
            </w:r>
          </w:p>
        </w:tc>
        <w:tc>
          <w:tcPr>
            <w:tcW w:w="1842" w:type="dxa"/>
            <w:shd w:val="clear" w:color="auto" w:fill="FFFFFF"/>
          </w:tcPr>
          <w:p w14:paraId="30A91C12" w14:textId="77777777" w:rsidR="00AD52FF" w:rsidRPr="00FD1EAE" w:rsidRDefault="00AD52FF" w:rsidP="00A35395">
            <w:pPr>
              <w:jc w:val="both"/>
              <w:rPr>
                <w:color w:val="000000"/>
                <w:sz w:val="22"/>
              </w:rPr>
            </w:pPr>
            <w:r w:rsidRPr="00FD1EAE">
              <w:rPr>
                <w:sz w:val="22"/>
              </w:rPr>
              <w:t xml:space="preserve">Регистрация корпоративного сервисного аккаунта </w:t>
            </w:r>
            <w:proofErr w:type="spellStart"/>
            <w:r w:rsidRPr="00FD1EAE">
              <w:rPr>
                <w:sz w:val="22"/>
              </w:rPr>
              <w:t>WeChat</w:t>
            </w:r>
            <w:proofErr w:type="spellEnd"/>
          </w:p>
        </w:tc>
        <w:tc>
          <w:tcPr>
            <w:tcW w:w="3544" w:type="dxa"/>
            <w:shd w:val="clear" w:color="auto" w:fill="FFFFFF"/>
          </w:tcPr>
          <w:p w14:paraId="62A6BD3F" w14:textId="77777777" w:rsidR="00AD52FF" w:rsidRPr="00C44CF0" w:rsidRDefault="00AD52FF" w:rsidP="00A35395">
            <w:pPr>
              <w:jc w:val="both"/>
              <w:rPr>
                <w:sz w:val="22"/>
              </w:rPr>
            </w:pPr>
            <w:r w:rsidRPr="00C44CF0">
              <w:rPr>
                <w:sz w:val="22"/>
              </w:rPr>
              <w:t>- регистрация аккаунта на юридическое лицо Заказчика;</w:t>
            </w:r>
          </w:p>
          <w:p w14:paraId="31B70A81" w14:textId="77777777" w:rsidR="00AD52FF" w:rsidRPr="00C44CF0" w:rsidRDefault="00AD52FF" w:rsidP="00A35395">
            <w:pPr>
              <w:jc w:val="both"/>
              <w:rPr>
                <w:sz w:val="22"/>
              </w:rPr>
            </w:pPr>
            <w:r w:rsidRPr="00C44CF0">
              <w:rPr>
                <w:sz w:val="22"/>
              </w:rPr>
              <w:t xml:space="preserve"> - сбор и заполнение документов;</w:t>
            </w:r>
          </w:p>
          <w:p w14:paraId="561AD0ED" w14:textId="77777777" w:rsidR="00AD52FF" w:rsidRPr="00C44CF0" w:rsidRDefault="00AD52FF" w:rsidP="00A35395">
            <w:pPr>
              <w:jc w:val="both"/>
              <w:rPr>
                <w:sz w:val="22"/>
              </w:rPr>
            </w:pPr>
            <w:r w:rsidRPr="00C44CF0">
              <w:rPr>
                <w:sz w:val="22"/>
              </w:rPr>
              <w:t xml:space="preserve"> - внесение регистрационного платежа;</w:t>
            </w:r>
          </w:p>
          <w:p w14:paraId="5DCDFAAC" w14:textId="77777777" w:rsidR="00AD52FF" w:rsidRPr="00C44CF0" w:rsidRDefault="00AD52FF" w:rsidP="00A35395">
            <w:pPr>
              <w:jc w:val="both"/>
              <w:rPr>
                <w:sz w:val="22"/>
              </w:rPr>
            </w:pPr>
            <w:r w:rsidRPr="00C44CF0">
              <w:rPr>
                <w:sz w:val="22"/>
              </w:rPr>
              <w:t xml:space="preserve"> - взаимодействие с менеджерами </w:t>
            </w:r>
            <w:proofErr w:type="spellStart"/>
            <w:r w:rsidRPr="00C44CF0">
              <w:rPr>
                <w:sz w:val="22"/>
              </w:rPr>
              <w:t>WeChat</w:t>
            </w:r>
            <w:proofErr w:type="spellEnd"/>
            <w:r w:rsidRPr="00C44CF0">
              <w:rPr>
                <w:sz w:val="22"/>
              </w:rPr>
              <w:t>;</w:t>
            </w:r>
          </w:p>
          <w:p w14:paraId="42168BE0" w14:textId="77777777" w:rsidR="00AD52FF" w:rsidRPr="00FD1EAE" w:rsidRDefault="00AD52FF" w:rsidP="00A35395">
            <w:pPr>
              <w:jc w:val="both"/>
              <w:rPr>
                <w:rFonts w:eastAsia="Calibri"/>
                <w:sz w:val="22"/>
              </w:rPr>
            </w:pPr>
            <w:r w:rsidRPr="00C44CF0">
              <w:rPr>
                <w:sz w:val="22"/>
              </w:rPr>
              <w:t xml:space="preserve"> - настройка аккаунта (меню, автоответы, логотип).</w:t>
            </w:r>
          </w:p>
        </w:tc>
        <w:tc>
          <w:tcPr>
            <w:tcW w:w="709" w:type="dxa"/>
            <w:shd w:val="clear" w:color="auto" w:fill="FFFFFF"/>
          </w:tcPr>
          <w:p w14:paraId="7600DFB9" w14:textId="77777777" w:rsidR="00AD52FF" w:rsidRPr="00FD1EAE" w:rsidRDefault="00AD52FF" w:rsidP="00A35395">
            <w:pPr>
              <w:rPr>
                <w:color w:val="000000"/>
                <w:sz w:val="22"/>
              </w:rPr>
            </w:pPr>
            <w:r>
              <w:rPr>
                <w:color w:val="000000"/>
                <w:sz w:val="22"/>
              </w:rPr>
              <w:t>1</w:t>
            </w:r>
          </w:p>
        </w:tc>
        <w:tc>
          <w:tcPr>
            <w:tcW w:w="1417" w:type="dxa"/>
            <w:shd w:val="clear" w:color="auto" w:fill="FFFFFF"/>
          </w:tcPr>
          <w:p w14:paraId="1A93A3C3" w14:textId="77777777" w:rsidR="00AD52FF" w:rsidRPr="00FD1EAE" w:rsidRDefault="00AD52FF" w:rsidP="00A35395">
            <w:pPr>
              <w:rPr>
                <w:color w:val="000000"/>
                <w:sz w:val="22"/>
              </w:rPr>
            </w:pPr>
          </w:p>
        </w:tc>
        <w:tc>
          <w:tcPr>
            <w:tcW w:w="1418" w:type="dxa"/>
            <w:shd w:val="clear" w:color="auto" w:fill="FFFFFF"/>
          </w:tcPr>
          <w:p w14:paraId="2CFE2484" w14:textId="77777777" w:rsidR="00AD52FF" w:rsidRPr="00FD1EAE" w:rsidRDefault="00AD52FF" w:rsidP="00A35395">
            <w:pPr>
              <w:rPr>
                <w:b/>
                <w:bCs/>
                <w:color w:val="000000"/>
                <w:sz w:val="22"/>
              </w:rPr>
            </w:pPr>
          </w:p>
        </w:tc>
      </w:tr>
      <w:tr w:rsidR="00AD52FF" w:rsidRPr="004E54CA" w14:paraId="1CCAF623" w14:textId="77777777" w:rsidTr="00A35395">
        <w:trPr>
          <w:trHeight w:val="77"/>
        </w:trPr>
        <w:tc>
          <w:tcPr>
            <w:tcW w:w="426" w:type="dxa"/>
            <w:shd w:val="clear" w:color="auto" w:fill="FFFFFF"/>
          </w:tcPr>
          <w:p w14:paraId="1C46B2B9" w14:textId="77777777" w:rsidR="00AD52FF" w:rsidRPr="00C426DF" w:rsidRDefault="00AD52FF" w:rsidP="00A35395">
            <w:pPr>
              <w:rPr>
                <w:b/>
                <w:bCs/>
                <w:sz w:val="22"/>
              </w:rPr>
            </w:pPr>
            <w:r w:rsidRPr="00C426DF">
              <w:rPr>
                <w:b/>
                <w:bCs/>
                <w:sz w:val="22"/>
              </w:rPr>
              <w:t>2</w:t>
            </w:r>
          </w:p>
        </w:tc>
        <w:tc>
          <w:tcPr>
            <w:tcW w:w="1842" w:type="dxa"/>
            <w:shd w:val="clear" w:color="auto" w:fill="FFFFFF"/>
          </w:tcPr>
          <w:p w14:paraId="5F43376D" w14:textId="77777777" w:rsidR="00AD52FF" w:rsidRPr="00FD1EAE" w:rsidRDefault="00AD52FF" w:rsidP="00A35395">
            <w:pPr>
              <w:jc w:val="both"/>
              <w:rPr>
                <w:color w:val="000000"/>
                <w:sz w:val="22"/>
              </w:rPr>
            </w:pPr>
            <w:r w:rsidRPr="00FD1EAE">
              <w:rPr>
                <w:sz w:val="22"/>
              </w:rPr>
              <w:t xml:space="preserve">Регистрация рекламного кабинета </w:t>
            </w:r>
            <w:proofErr w:type="spellStart"/>
            <w:r w:rsidRPr="00FD1EAE">
              <w:rPr>
                <w:sz w:val="22"/>
              </w:rPr>
              <w:t>WeChat</w:t>
            </w:r>
            <w:proofErr w:type="spellEnd"/>
          </w:p>
        </w:tc>
        <w:tc>
          <w:tcPr>
            <w:tcW w:w="3544" w:type="dxa"/>
            <w:shd w:val="clear" w:color="auto" w:fill="FFFFFF"/>
          </w:tcPr>
          <w:p w14:paraId="30B230BB" w14:textId="77777777" w:rsidR="00AD52FF" w:rsidRPr="00C44CF0" w:rsidRDefault="00AD52FF" w:rsidP="00A35395">
            <w:pPr>
              <w:jc w:val="both"/>
              <w:rPr>
                <w:sz w:val="22"/>
              </w:rPr>
            </w:pPr>
            <w:r w:rsidRPr="00C44CF0">
              <w:rPr>
                <w:sz w:val="22"/>
              </w:rPr>
              <w:t>- регистрация рекламного кабинета на юридическое лицо Заказчика;</w:t>
            </w:r>
          </w:p>
          <w:p w14:paraId="3F04517F" w14:textId="77777777" w:rsidR="00AD52FF" w:rsidRPr="00C44CF0" w:rsidRDefault="00AD52FF" w:rsidP="00A35395">
            <w:pPr>
              <w:jc w:val="both"/>
              <w:rPr>
                <w:sz w:val="22"/>
              </w:rPr>
            </w:pPr>
            <w:r w:rsidRPr="00C44CF0">
              <w:rPr>
                <w:sz w:val="22"/>
              </w:rPr>
              <w:t>- сбор и заполнение документов;</w:t>
            </w:r>
          </w:p>
          <w:p w14:paraId="23B74DA1" w14:textId="77777777" w:rsidR="00AD52FF" w:rsidRPr="00C44CF0" w:rsidRDefault="00AD52FF" w:rsidP="00A35395">
            <w:pPr>
              <w:jc w:val="both"/>
              <w:rPr>
                <w:sz w:val="22"/>
              </w:rPr>
            </w:pPr>
            <w:r w:rsidRPr="00C44CF0">
              <w:rPr>
                <w:sz w:val="22"/>
              </w:rPr>
              <w:t xml:space="preserve">- взаимодействие с менеджерами </w:t>
            </w:r>
            <w:proofErr w:type="spellStart"/>
            <w:r w:rsidRPr="00C44CF0">
              <w:rPr>
                <w:sz w:val="22"/>
              </w:rPr>
              <w:t>WeChat</w:t>
            </w:r>
            <w:proofErr w:type="spellEnd"/>
            <w:r w:rsidRPr="00C44CF0">
              <w:rPr>
                <w:sz w:val="22"/>
              </w:rPr>
              <w:t>;</w:t>
            </w:r>
          </w:p>
          <w:p w14:paraId="4A29E0D2" w14:textId="77777777" w:rsidR="00AD52FF" w:rsidRPr="00FD1EAE" w:rsidRDefault="00AD52FF" w:rsidP="00A35395">
            <w:pPr>
              <w:jc w:val="both"/>
              <w:rPr>
                <w:color w:val="000000"/>
                <w:sz w:val="22"/>
              </w:rPr>
            </w:pPr>
            <w:r w:rsidRPr="00C44CF0">
              <w:rPr>
                <w:sz w:val="22"/>
              </w:rPr>
              <w:t>- настройка и проверка аккаунта (функции пополнения, сбора статистики и пр.).</w:t>
            </w:r>
          </w:p>
        </w:tc>
        <w:tc>
          <w:tcPr>
            <w:tcW w:w="709" w:type="dxa"/>
            <w:shd w:val="clear" w:color="auto" w:fill="FFFFFF"/>
          </w:tcPr>
          <w:p w14:paraId="43A2AF22" w14:textId="77777777" w:rsidR="00AD52FF" w:rsidRPr="00FD1EAE" w:rsidRDefault="00AD52FF" w:rsidP="00A35395">
            <w:pPr>
              <w:rPr>
                <w:color w:val="000000"/>
                <w:sz w:val="22"/>
              </w:rPr>
            </w:pPr>
            <w:r>
              <w:rPr>
                <w:color w:val="000000"/>
                <w:sz w:val="22"/>
              </w:rPr>
              <w:t>1</w:t>
            </w:r>
          </w:p>
        </w:tc>
        <w:tc>
          <w:tcPr>
            <w:tcW w:w="1417" w:type="dxa"/>
            <w:shd w:val="clear" w:color="auto" w:fill="FFFFFF"/>
          </w:tcPr>
          <w:p w14:paraId="532572D5" w14:textId="77777777" w:rsidR="00AD52FF" w:rsidRPr="00FD1EAE" w:rsidRDefault="00AD52FF" w:rsidP="00A35395">
            <w:pPr>
              <w:rPr>
                <w:color w:val="000000"/>
                <w:sz w:val="22"/>
              </w:rPr>
            </w:pPr>
          </w:p>
        </w:tc>
        <w:tc>
          <w:tcPr>
            <w:tcW w:w="1418" w:type="dxa"/>
            <w:shd w:val="clear" w:color="auto" w:fill="FFFFFF"/>
          </w:tcPr>
          <w:p w14:paraId="5EB33A28" w14:textId="77777777" w:rsidR="00AD52FF" w:rsidRPr="00FD1EAE" w:rsidRDefault="00AD52FF" w:rsidP="00A35395">
            <w:pPr>
              <w:rPr>
                <w:b/>
                <w:bCs/>
                <w:color w:val="000000"/>
                <w:sz w:val="22"/>
              </w:rPr>
            </w:pPr>
          </w:p>
        </w:tc>
      </w:tr>
      <w:tr w:rsidR="00AD52FF" w:rsidRPr="004E54CA" w14:paraId="5AD887BA" w14:textId="77777777" w:rsidTr="00A35395">
        <w:trPr>
          <w:trHeight w:val="610"/>
        </w:trPr>
        <w:tc>
          <w:tcPr>
            <w:tcW w:w="426" w:type="dxa"/>
            <w:shd w:val="clear" w:color="auto" w:fill="FFFFFF"/>
          </w:tcPr>
          <w:p w14:paraId="31515BE1" w14:textId="77777777" w:rsidR="00AD52FF" w:rsidRPr="00C426DF" w:rsidRDefault="00AD52FF" w:rsidP="00A35395">
            <w:pPr>
              <w:rPr>
                <w:b/>
                <w:bCs/>
                <w:sz w:val="22"/>
              </w:rPr>
            </w:pPr>
            <w:r w:rsidRPr="00C426DF">
              <w:rPr>
                <w:b/>
                <w:bCs/>
                <w:sz w:val="22"/>
              </w:rPr>
              <w:t>3</w:t>
            </w:r>
          </w:p>
        </w:tc>
        <w:tc>
          <w:tcPr>
            <w:tcW w:w="1842" w:type="dxa"/>
            <w:shd w:val="clear" w:color="auto" w:fill="FFFFFF"/>
          </w:tcPr>
          <w:p w14:paraId="193EA54D" w14:textId="77777777" w:rsidR="00AD52FF" w:rsidRPr="00FD1EAE" w:rsidRDefault="00AD52FF" w:rsidP="00A35395">
            <w:pPr>
              <w:jc w:val="both"/>
              <w:rPr>
                <w:color w:val="000000"/>
                <w:sz w:val="22"/>
              </w:rPr>
            </w:pPr>
            <w:r w:rsidRPr="00FD1EAE">
              <w:rPr>
                <w:sz w:val="22"/>
              </w:rPr>
              <w:t xml:space="preserve">Контент-менеджмент в </w:t>
            </w:r>
            <w:proofErr w:type="spellStart"/>
            <w:r w:rsidRPr="00FD1EAE">
              <w:rPr>
                <w:sz w:val="22"/>
              </w:rPr>
              <w:t>WeChat</w:t>
            </w:r>
            <w:proofErr w:type="spellEnd"/>
          </w:p>
        </w:tc>
        <w:tc>
          <w:tcPr>
            <w:tcW w:w="3544" w:type="dxa"/>
            <w:shd w:val="clear" w:color="auto" w:fill="FFFFFF"/>
          </w:tcPr>
          <w:p w14:paraId="1358374B" w14:textId="77777777" w:rsidR="00AD52FF" w:rsidRDefault="00AD52FF" w:rsidP="00A35395">
            <w:pPr>
              <w:jc w:val="both"/>
              <w:rPr>
                <w:sz w:val="22"/>
              </w:rPr>
            </w:pPr>
            <w:r>
              <w:rPr>
                <w:sz w:val="22"/>
              </w:rPr>
              <w:t xml:space="preserve">1. </w:t>
            </w:r>
            <w:r w:rsidRPr="00FD1EAE">
              <w:rPr>
                <w:sz w:val="22"/>
              </w:rPr>
              <w:t>Разработка и реализация контент-плана.</w:t>
            </w:r>
          </w:p>
          <w:p w14:paraId="3A4DF430" w14:textId="77777777" w:rsidR="00AD52FF" w:rsidRPr="00286C71" w:rsidRDefault="00AD52FF" w:rsidP="00A35395">
            <w:pPr>
              <w:jc w:val="both"/>
              <w:rPr>
                <w:sz w:val="22"/>
              </w:rPr>
            </w:pPr>
            <w:r>
              <w:rPr>
                <w:sz w:val="22"/>
              </w:rPr>
              <w:t xml:space="preserve">2. </w:t>
            </w:r>
            <w:r w:rsidRPr="00286C71">
              <w:rPr>
                <w:sz w:val="22"/>
              </w:rPr>
              <w:t>Создание 4 статей в календарный месяц:</w:t>
            </w:r>
          </w:p>
          <w:p w14:paraId="5B9DBB44" w14:textId="77777777" w:rsidR="00AD52FF" w:rsidRPr="00286C71" w:rsidRDefault="00AD52FF" w:rsidP="00A35395">
            <w:pPr>
              <w:jc w:val="both"/>
              <w:rPr>
                <w:sz w:val="22"/>
              </w:rPr>
            </w:pPr>
            <w:r w:rsidRPr="00286C71">
              <w:rPr>
                <w:sz w:val="22"/>
              </w:rPr>
              <w:t xml:space="preserve">- подготовка фирменного дизайн-шаблона в </w:t>
            </w:r>
            <w:proofErr w:type="spellStart"/>
            <w:r w:rsidRPr="00286C71">
              <w:rPr>
                <w:sz w:val="22"/>
              </w:rPr>
              <w:t>WeChat</w:t>
            </w:r>
            <w:proofErr w:type="spellEnd"/>
            <w:r w:rsidRPr="00286C71">
              <w:rPr>
                <w:sz w:val="22"/>
              </w:rPr>
              <w:t>;</w:t>
            </w:r>
          </w:p>
          <w:p w14:paraId="4D25F3C6" w14:textId="77777777" w:rsidR="00AD52FF" w:rsidRPr="00286C71" w:rsidRDefault="00AD52FF" w:rsidP="00A35395">
            <w:pPr>
              <w:jc w:val="both"/>
              <w:rPr>
                <w:sz w:val="22"/>
              </w:rPr>
            </w:pPr>
            <w:r w:rsidRPr="00286C71">
              <w:rPr>
                <w:sz w:val="22"/>
              </w:rPr>
              <w:t>- написание материалов на китайском языке;</w:t>
            </w:r>
          </w:p>
          <w:p w14:paraId="4405C520" w14:textId="77777777" w:rsidR="00AD52FF" w:rsidRPr="00286C71" w:rsidRDefault="00AD52FF" w:rsidP="00A35395">
            <w:pPr>
              <w:jc w:val="both"/>
              <w:rPr>
                <w:sz w:val="22"/>
              </w:rPr>
            </w:pPr>
            <w:r w:rsidRPr="00286C71">
              <w:rPr>
                <w:sz w:val="22"/>
              </w:rPr>
              <w:t>- согласование с Заказчиком на русском языке;</w:t>
            </w:r>
          </w:p>
          <w:p w14:paraId="2C68406E" w14:textId="77777777" w:rsidR="00AD52FF" w:rsidRPr="00286C71" w:rsidRDefault="00AD52FF" w:rsidP="00A35395">
            <w:pPr>
              <w:jc w:val="both"/>
              <w:rPr>
                <w:sz w:val="22"/>
              </w:rPr>
            </w:pPr>
            <w:r w:rsidRPr="00286C71">
              <w:rPr>
                <w:sz w:val="22"/>
              </w:rPr>
              <w:t>- верстка;</w:t>
            </w:r>
          </w:p>
          <w:p w14:paraId="367C93B4" w14:textId="77777777" w:rsidR="00AD52FF" w:rsidRPr="00FD1EAE" w:rsidRDefault="00AD52FF" w:rsidP="00A35395">
            <w:pPr>
              <w:jc w:val="both"/>
              <w:rPr>
                <w:color w:val="000000"/>
                <w:sz w:val="22"/>
              </w:rPr>
            </w:pPr>
            <w:r w:rsidRPr="00286C71">
              <w:rPr>
                <w:sz w:val="22"/>
              </w:rPr>
              <w:t>- публикация.</w:t>
            </w:r>
          </w:p>
        </w:tc>
        <w:tc>
          <w:tcPr>
            <w:tcW w:w="709" w:type="dxa"/>
            <w:shd w:val="clear" w:color="auto" w:fill="FFFFFF"/>
          </w:tcPr>
          <w:p w14:paraId="643B2EC4" w14:textId="77777777" w:rsidR="00AD52FF" w:rsidRPr="00FD1EAE" w:rsidRDefault="00AD52FF" w:rsidP="00A35395">
            <w:pPr>
              <w:rPr>
                <w:color w:val="000000"/>
                <w:sz w:val="22"/>
              </w:rPr>
            </w:pPr>
            <w:r>
              <w:rPr>
                <w:color w:val="000000"/>
                <w:sz w:val="22"/>
              </w:rPr>
              <w:t>3</w:t>
            </w:r>
          </w:p>
        </w:tc>
        <w:tc>
          <w:tcPr>
            <w:tcW w:w="1417" w:type="dxa"/>
            <w:shd w:val="clear" w:color="auto" w:fill="FFFFFF"/>
          </w:tcPr>
          <w:p w14:paraId="4D7DEEE4" w14:textId="77777777" w:rsidR="00AD52FF" w:rsidRPr="00FD1EAE" w:rsidRDefault="00AD52FF" w:rsidP="00A35395">
            <w:pPr>
              <w:rPr>
                <w:color w:val="000000"/>
                <w:sz w:val="22"/>
              </w:rPr>
            </w:pPr>
          </w:p>
        </w:tc>
        <w:tc>
          <w:tcPr>
            <w:tcW w:w="1418" w:type="dxa"/>
            <w:shd w:val="clear" w:color="auto" w:fill="FFFFFF"/>
          </w:tcPr>
          <w:p w14:paraId="73428AEC" w14:textId="77777777" w:rsidR="00AD52FF" w:rsidRPr="00FD1EAE" w:rsidRDefault="00AD52FF" w:rsidP="00A35395">
            <w:pPr>
              <w:rPr>
                <w:b/>
                <w:bCs/>
                <w:color w:val="000000"/>
                <w:sz w:val="22"/>
              </w:rPr>
            </w:pPr>
          </w:p>
        </w:tc>
      </w:tr>
      <w:tr w:rsidR="00AD52FF" w:rsidRPr="004E54CA" w14:paraId="6E3120A3" w14:textId="77777777" w:rsidTr="00A35395">
        <w:trPr>
          <w:trHeight w:val="610"/>
        </w:trPr>
        <w:tc>
          <w:tcPr>
            <w:tcW w:w="426" w:type="dxa"/>
            <w:shd w:val="clear" w:color="auto" w:fill="FFFFFF"/>
          </w:tcPr>
          <w:p w14:paraId="3FDBDE7C" w14:textId="77777777" w:rsidR="00AD52FF" w:rsidRPr="00C426DF" w:rsidRDefault="00AD52FF" w:rsidP="00A35395">
            <w:pPr>
              <w:rPr>
                <w:b/>
                <w:bCs/>
                <w:sz w:val="22"/>
              </w:rPr>
            </w:pPr>
            <w:r w:rsidRPr="00C426DF">
              <w:rPr>
                <w:b/>
                <w:bCs/>
                <w:sz w:val="22"/>
              </w:rPr>
              <w:t>4</w:t>
            </w:r>
          </w:p>
        </w:tc>
        <w:tc>
          <w:tcPr>
            <w:tcW w:w="1842" w:type="dxa"/>
            <w:shd w:val="clear" w:color="auto" w:fill="FFFFFF"/>
          </w:tcPr>
          <w:p w14:paraId="70F314CF" w14:textId="77777777" w:rsidR="00AD52FF" w:rsidRPr="00FD1EAE" w:rsidRDefault="00AD52FF" w:rsidP="00A35395">
            <w:pPr>
              <w:jc w:val="both"/>
              <w:rPr>
                <w:color w:val="000000"/>
                <w:sz w:val="22"/>
              </w:rPr>
            </w:pPr>
            <w:r w:rsidRPr="00FD1EAE">
              <w:rPr>
                <w:sz w:val="22"/>
              </w:rPr>
              <w:t xml:space="preserve">Настройка и сопровождение рекламной кампании в </w:t>
            </w:r>
            <w:proofErr w:type="spellStart"/>
            <w:r w:rsidRPr="00FD1EAE">
              <w:rPr>
                <w:sz w:val="22"/>
              </w:rPr>
              <w:t>WeChat</w:t>
            </w:r>
            <w:proofErr w:type="spellEnd"/>
          </w:p>
        </w:tc>
        <w:tc>
          <w:tcPr>
            <w:tcW w:w="3544" w:type="dxa"/>
            <w:shd w:val="clear" w:color="auto" w:fill="FFFFFF"/>
          </w:tcPr>
          <w:p w14:paraId="38723A44" w14:textId="77777777" w:rsidR="00AD52FF" w:rsidRPr="00033DCF" w:rsidRDefault="00AD52FF" w:rsidP="00A35395">
            <w:pPr>
              <w:jc w:val="both"/>
              <w:rPr>
                <w:color w:val="000000"/>
                <w:sz w:val="22"/>
              </w:rPr>
            </w:pPr>
            <w:r w:rsidRPr="00033DCF">
              <w:rPr>
                <w:color w:val="000000"/>
                <w:sz w:val="22"/>
              </w:rPr>
              <w:t>Таргетированная реклама на целевую аудиторию:</w:t>
            </w:r>
          </w:p>
          <w:p w14:paraId="1132204B" w14:textId="77777777" w:rsidR="00AD52FF" w:rsidRPr="00033DCF" w:rsidRDefault="00AD52FF" w:rsidP="00A35395">
            <w:pPr>
              <w:jc w:val="both"/>
              <w:rPr>
                <w:color w:val="000000"/>
                <w:sz w:val="22"/>
              </w:rPr>
            </w:pPr>
            <w:r w:rsidRPr="00033DCF">
              <w:rPr>
                <w:color w:val="000000"/>
                <w:sz w:val="22"/>
              </w:rPr>
              <w:t xml:space="preserve">- разработка рекламной стратегии в рамках </w:t>
            </w:r>
            <w:proofErr w:type="spellStart"/>
            <w:r w:rsidRPr="00033DCF">
              <w:rPr>
                <w:color w:val="000000"/>
                <w:sz w:val="22"/>
              </w:rPr>
              <w:t>WeChat</w:t>
            </w:r>
            <w:proofErr w:type="spellEnd"/>
            <w:r w:rsidRPr="00033DCF">
              <w:rPr>
                <w:color w:val="000000"/>
                <w:sz w:val="22"/>
              </w:rPr>
              <w:t>;</w:t>
            </w:r>
          </w:p>
          <w:p w14:paraId="4B0D8BB4" w14:textId="77777777" w:rsidR="00AD52FF" w:rsidRPr="00033DCF" w:rsidRDefault="00AD52FF" w:rsidP="00A35395">
            <w:pPr>
              <w:jc w:val="both"/>
              <w:rPr>
                <w:color w:val="000000"/>
                <w:sz w:val="22"/>
              </w:rPr>
            </w:pPr>
            <w:r w:rsidRPr="00033DCF">
              <w:rPr>
                <w:color w:val="000000"/>
                <w:sz w:val="22"/>
              </w:rPr>
              <w:t>- настройка рекламных кампаний: подбор параметров таргетинга, анализ целевой аудитории, оптимизация;</w:t>
            </w:r>
          </w:p>
          <w:p w14:paraId="61B5438B" w14:textId="77777777" w:rsidR="00AD52FF" w:rsidRPr="00033DCF" w:rsidRDefault="00AD52FF" w:rsidP="00A35395">
            <w:pPr>
              <w:jc w:val="both"/>
              <w:rPr>
                <w:color w:val="000000"/>
                <w:sz w:val="22"/>
              </w:rPr>
            </w:pPr>
            <w:r w:rsidRPr="00033DCF">
              <w:rPr>
                <w:color w:val="000000"/>
                <w:sz w:val="22"/>
              </w:rPr>
              <w:t>- аналитика рекламной кампании;</w:t>
            </w:r>
          </w:p>
          <w:p w14:paraId="01ED0C75" w14:textId="77777777" w:rsidR="00AD52FF" w:rsidRPr="00033DCF" w:rsidRDefault="00AD52FF" w:rsidP="00A35395">
            <w:pPr>
              <w:jc w:val="both"/>
              <w:rPr>
                <w:color w:val="000000"/>
                <w:sz w:val="22"/>
              </w:rPr>
            </w:pPr>
            <w:r w:rsidRPr="00033DCF">
              <w:rPr>
                <w:color w:val="000000"/>
                <w:sz w:val="22"/>
              </w:rPr>
              <w:t>- отчетность.</w:t>
            </w:r>
          </w:p>
          <w:p w14:paraId="7E0399A0" w14:textId="77777777" w:rsidR="00AD52FF" w:rsidRPr="00033DCF" w:rsidRDefault="00AD52FF" w:rsidP="00A35395">
            <w:pPr>
              <w:jc w:val="both"/>
              <w:rPr>
                <w:color w:val="000000"/>
                <w:sz w:val="22"/>
              </w:rPr>
            </w:pPr>
            <w:r w:rsidRPr="00033DCF">
              <w:rPr>
                <w:color w:val="000000"/>
                <w:sz w:val="22"/>
              </w:rPr>
              <w:t>Подготовка креативов и рекламных баннеров:</w:t>
            </w:r>
          </w:p>
          <w:p w14:paraId="6B298703" w14:textId="77777777" w:rsidR="00AD52FF" w:rsidRPr="00033DCF" w:rsidRDefault="00AD52FF" w:rsidP="00A35395">
            <w:pPr>
              <w:jc w:val="both"/>
              <w:rPr>
                <w:color w:val="000000"/>
                <w:sz w:val="22"/>
              </w:rPr>
            </w:pPr>
            <w:r w:rsidRPr="00033DCF">
              <w:rPr>
                <w:color w:val="000000"/>
                <w:sz w:val="22"/>
              </w:rPr>
              <w:t>- подготовка и оптимизация рекламных баннеров на китайском языке (не менее 3 шт. в календарный месяц);</w:t>
            </w:r>
          </w:p>
          <w:p w14:paraId="332D609F" w14:textId="77777777" w:rsidR="00AD52FF" w:rsidRPr="00033DCF" w:rsidRDefault="00AD52FF" w:rsidP="00A35395">
            <w:pPr>
              <w:jc w:val="both"/>
              <w:rPr>
                <w:color w:val="000000"/>
                <w:sz w:val="22"/>
              </w:rPr>
            </w:pPr>
            <w:r w:rsidRPr="00033DCF">
              <w:rPr>
                <w:color w:val="000000"/>
                <w:sz w:val="22"/>
              </w:rPr>
              <w:t>- копирайтинг рекламных текстов на китайском языке;</w:t>
            </w:r>
          </w:p>
          <w:p w14:paraId="6EE08834" w14:textId="77777777" w:rsidR="00AD52FF" w:rsidRPr="00FD1EAE" w:rsidRDefault="00AD52FF" w:rsidP="00A35395">
            <w:pPr>
              <w:jc w:val="both"/>
              <w:rPr>
                <w:color w:val="000000"/>
                <w:sz w:val="22"/>
              </w:rPr>
            </w:pPr>
            <w:r w:rsidRPr="00033DCF">
              <w:rPr>
                <w:color w:val="000000"/>
                <w:sz w:val="22"/>
              </w:rPr>
              <w:lastRenderedPageBreak/>
              <w:t>- дизайн с учетом специфики китайского рынка и трендов.</w:t>
            </w:r>
          </w:p>
        </w:tc>
        <w:tc>
          <w:tcPr>
            <w:tcW w:w="709" w:type="dxa"/>
            <w:shd w:val="clear" w:color="auto" w:fill="FFFFFF"/>
          </w:tcPr>
          <w:p w14:paraId="36D627EE" w14:textId="77777777" w:rsidR="00AD52FF" w:rsidRPr="00FD1EAE" w:rsidRDefault="00AD52FF" w:rsidP="00A35395">
            <w:pPr>
              <w:rPr>
                <w:color w:val="000000"/>
                <w:sz w:val="22"/>
              </w:rPr>
            </w:pPr>
            <w:r>
              <w:rPr>
                <w:color w:val="000000"/>
                <w:sz w:val="22"/>
              </w:rPr>
              <w:lastRenderedPageBreak/>
              <w:t>2</w:t>
            </w:r>
          </w:p>
        </w:tc>
        <w:tc>
          <w:tcPr>
            <w:tcW w:w="1417" w:type="dxa"/>
            <w:shd w:val="clear" w:color="auto" w:fill="FFFFFF"/>
          </w:tcPr>
          <w:p w14:paraId="50C6A4CF" w14:textId="77777777" w:rsidR="00AD52FF" w:rsidRPr="00FD1EAE" w:rsidRDefault="00AD52FF" w:rsidP="00A35395">
            <w:pPr>
              <w:rPr>
                <w:color w:val="000000"/>
                <w:sz w:val="22"/>
              </w:rPr>
            </w:pPr>
          </w:p>
        </w:tc>
        <w:tc>
          <w:tcPr>
            <w:tcW w:w="1418" w:type="dxa"/>
            <w:shd w:val="clear" w:color="auto" w:fill="FFFFFF"/>
          </w:tcPr>
          <w:p w14:paraId="6FAD80BF" w14:textId="77777777" w:rsidR="00AD52FF" w:rsidRPr="00FD1EAE" w:rsidRDefault="00AD52FF" w:rsidP="00A35395">
            <w:pPr>
              <w:rPr>
                <w:b/>
                <w:bCs/>
                <w:color w:val="000000"/>
                <w:sz w:val="22"/>
              </w:rPr>
            </w:pPr>
          </w:p>
        </w:tc>
      </w:tr>
      <w:tr w:rsidR="00AD52FF" w:rsidRPr="004E54CA" w14:paraId="6C2EAD25" w14:textId="77777777" w:rsidTr="00A35395">
        <w:trPr>
          <w:trHeight w:val="77"/>
        </w:trPr>
        <w:tc>
          <w:tcPr>
            <w:tcW w:w="426" w:type="dxa"/>
            <w:shd w:val="clear" w:color="auto" w:fill="FFFFFF"/>
          </w:tcPr>
          <w:p w14:paraId="6DBDF3CA" w14:textId="77777777" w:rsidR="00AD52FF" w:rsidRPr="00C426DF" w:rsidRDefault="00AD52FF" w:rsidP="00A35395">
            <w:pPr>
              <w:rPr>
                <w:b/>
                <w:bCs/>
                <w:sz w:val="22"/>
              </w:rPr>
            </w:pPr>
            <w:r w:rsidRPr="00C426DF">
              <w:rPr>
                <w:b/>
                <w:bCs/>
                <w:sz w:val="22"/>
              </w:rPr>
              <w:t>5</w:t>
            </w:r>
          </w:p>
        </w:tc>
        <w:tc>
          <w:tcPr>
            <w:tcW w:w="1842" w:type="dxa"/>
            <w:shd w:val="clear" w:color="auto" w:fill="FFFFFF"/>
          </w:tcPr>
          <w:p w14:paraId="2B3E7FD9" w14:textId="77777777" w:rsidR="00AD52FF" w:rsidRPr="00FD1EAE" w:rsidRDefault="00AD52FF" w:rsidP="00A35395">
            <w:pPr>
              <w:jc w:val="both"/>
              <w:rPr>
                <w:color w:val="000000"/>
                <w:sz w:val="22"/>
              </w:rPr>
            </w:pPr>
            <w:r w:rsidRPr="00FD1EAE">
              <w:rPr>
                <w:sz w:val="22"/>
              </w:rPr>
              <w:t xml:space="preserve">Зачисление рекламного депозита в </w:t>
            </w:r>
            <w:proofErr w:type="spellStart"/>
            <w:r w:rsidRPr="00FD1EAE">
              <w:rPr>
                <w:sz w:val="22"/>
              </w:rPr>
              <w:t>WeChat</w:t>
            </w:r>
            <w:proofErr w:type="spellEnd"/>
          </w:p>
        </w:tc>
        <w:tc>
          <w:tcPr>
            <w:tcW w:w="3544" w:type="dxa"/>
            <w:shd w:val="clear" w:color="auto" w:fill="FFFFFF"/>
          </w:tcPr>
          <w:p w14:paraId="17BB7E3A" w14:textId="77777777" w:rsidR="00AD52FF" w:rsidRPr="00FD1EAE" w:rsidRDefault="00AD52FF" w:rsidP="00A35395">
            <w:pPr>
              <w:jc w:val="both"/>
              <w:rPr>
                <w:color w:val="000000"/>
                <w:sz w:val="22"/>
              </w:rPr>
            </w:pPr>
          </w:p>
        </w:tc>
        <w:tc>
          <w:tcPr>
            <w:tcW w:w="709" w:type="dxa"/>
            <w:shd w:val="clear" w:color="auto" w:fill="FFFFFF"/>
          </w:tcPr>
          <w:p w14:paraId="0EE63B1C" w14:textId="77777777" w:rsidR="00AD52FF" w:rsidRPr="00FD1EAE" w:rsidRDefault="00AD52FF" w:rsidP="00A35395">
            <w:pPr>
              <w:rPr>
                <w:color w:val="000000"/>
                <w:sz w:val="22"/>
              </w:rPr>
            </w:pPr>
            <w:r>
              <w:rPr>
                <w:color w:val="000000"/>
                <w:sz w:val="22"/>
              </w:rPr>
              <w:t>2</w:t>
            </w:r>
          </w:p>
        </w:tc>
        <w:tc>
          <w:tcPr>
            <w:tcW w:w="1417" w:type="dxa"/>
            <w:shd w:val="clear" w:color="auto" w:fill="FFFFFF"/>
          </w:tcPr>
          <w:p w14:paraId="317651F4" w14:textId="77777777" w:rsidR="00AD52FF" w:rsidRPr="00FD1EAE" w:rsidRDefault="00AD52FF" w:rsidP="00A35395">
            <w:pPr>
              <w:rPr>
                <w:color w:val="000000"/>
                <w:sz w:val="22"/>
              </w:rPr>
            </w:pPr>
          </w:p>
        </w:tc>
        <w:tc>
          <w:tcPr>
            <w:tcW w:w="1418" w:type="dxa"/>
            <w:shd w:val="clear" w:color="auto" w:fill="FFFFFF"/>
          </w:tcPr>
          <w:p w14:paraId="2332BAA2" w14:textId="77777777" w:rsidR="00AD52FF" w:rsidRPr="00FD1EAE" w:rsidRDefault="00AD52FF" w:rsidP="00A35395">
            <w:pPr>
              <w:rPr>
                <w:b/>
                <w:bCs/>
                <w:color w:val="000000"/>
                <w:sz w:val="22"/>
              </w:rPr>
            </w:pPr>
          </w:p>
        </w:tc>
      </w:tr>
      <w:tr w:rsidR="00AD52FF" w:rsidRPr="004E54CA" w14:paraId="0E84D20E" w14:textId="77777777" w:rsidTr="00A35395">
        <w:trPr>
          <w:trHeight w:val="610"/>
        </w:trPr>
        <w:tc>
          <w:tcPr>
            <w:tcW w:w="7938" w:type="dxa"/>
            <w:gridSpan w:val="5"/>
            <w:shd w:val="clear" w:color="auto" w:fill="FFFFFF"/>
          </w:tcPr>
          <w:p w14:paraId="55B54B8B" w14:textId="77777777" w:rsidR="00AD52FF" w:rsidRPr="00FD1EAE" w:rsidRDefault="00AD52FF" w:rsidP="00A35395">
            <w:pPr>
              <w:rPr>
                <w:b/>
                <w:color w:val="000000"/>
                <w:sz w:val="22"/>
              </w:rPr>
            </w:pPr>
            <w:r w:rsidRPr="00FD1EAE">
              <w:rPr>
                <w:b/>
                <w:color w:val="000000"/>
                <w:sz w:val="22"/>
              </w:rPr>
              <w:t xml:space="preserve">ИТОГО: </w:t>
            </w:r>
          </w:p>
        </w:tc>
        <w:tc>
          <w:tcPr>
            <w:tcW w:w="1418" w:type="dxa"/>
            <w:shd w:val="clear" w:color="auto" w:fill="FFFFFF"/>
          </w:tcPr>
          <w:p w14:paraId="271FEAF0" w14:textId="77777777" w:rsidR="00AD52FF" w:rsidRPr="00FD1EAE" w:rsidRDefault="00AD52FF" w:rsidP="00A35395">
            <w:pPr>
              <w:rPr>
                <w:b/>
                <w:color w:val="000000"/>
                <w:sz w:val="22"/>
              </w:rPr>
            </w:pPr>
          </w:p>
        </w:tc>
      </w:tr>
    </w:tbl>
    <w:p w14:paraId="175FC2DD" w14:textId="77777777" w:rsidR="005F717B" w:rsidRPr="004C011B" w:rsidRDefault="005F717B" w:rsidP="005F717B">
      <w:pPr>
        <w:ind w:firstLine="709"/>
        <w:jc w:val="both"/>
      </w:pPr>
      <w:r w:rsidRPr="004C011B">
        <w:t>______________________   ____________          _____________________</w:t>
      </w:r>
    </w:p>
    <w:p w14:paraId="4FC361F0" w14:textId="77777777" w:rsidR="005F717B" w:rsidRPr="00886ACD" w:rsidRDefault="005F717B" w:rsidP="005F717B">
      <w:pPr>
        <w:ind w:firstLine="709"/>
        <w:jc w:val="both"/>
        <w:rPr>
          <w:sz w:val="18"/>
          <w:szCs w:val="18"/>
        </w:rPr>
      </w:pPr>
      <w:r w:rsidRPr="00886ACD">
        <w:rPr>
          <w:sz w:val="18"/>
          <w:szCs w:val="18"/>
        </w:rPr>
        <w:t xml:space="preserve">(должность, наименование </w:t>
      </w:r>
      <w:proofErr w:type="gramStart"/>
      <w:r w:rsidRPr="00886ACD">
        <w:rPr>
          <w:sz w:val="18"/>
          <w:szCs w:val="18"/>
        </w:rPr>
        <w:t xml:space="preserve">организации)   </w:t>
      </w:r>
      <w:proofErr w:type="gramEnd"/>
      <w:r w:rsidRPr="00886ACD">
        <w:rPr>
          <w:sz w:val="18"/>
          <w:szCs w:val="18"/>
        </w:rPr>
        <w:t xml:space="preserve">  </w:t>
      </w:r>
      <w:r w:rsidRPr="00886ACD">
        <w:rPr>
          <w:i/>
          <w:iCs/>
          <w:sz w:val="18"/>
          <w:szCs w:val="18"/>
        </w:rPr>
        <w:t xml:space="preserve">М.П. </w:t>
      </w:r>
      <w:r w:rsidRPr="00886ACD">
        <w:rPr>
          <w:sz w:val="18"/>
          <w:szCs w:val="18"/>
        </w:rPr>
        <w:t>(подпись)                                                      (фамилия инициалы)</w:t>
      </w:r>
    </w:p>
    <w:p w14:paraId="130A04CD" w14:textId="77777777" w:rsidR="005F717B" w:rsidRDefault="005F717B" w:rsidP="005F717B">
      <w:pPr>
        <w:ind w:left="5245"/>
        <w:jc w:val="right"/>
        <w:rPr>
          <w:sz w:val="20"/>
          <w:szCs w:val="20"/>
        </w:rPr>
      </w:pPr>
    </w:p>
    <w:p w14:paraId="4122CE02" w14:textId="77777777" w:rsidR="005F717B" w:rsidRPr="00564399" w:rsidRDefault="005F717B" w:rsidP="005F717B">
      <w:pPr>
        <w:ind w:left="5245"/>
        <w:jc w:val="right"/>
        <w:rPr>
          <w:sz w:val="20"/>
          <w:szCs w:val="20"/>
        </w:rPr>
      </w:pPr>
    </w:p>
    <w:p w14:paraId="47429A3F" w14:textId="77777777" w:rsidR="00886ACD" w:rsidRPr="00564399" w:rsidRDefault="00886ACD" w:rsidP="005F717B">
      <w:pPr>
        <w:ind w:left="5245"/>
        <w:jc w:val="right"/>
        <w:rPr>
          <w:sz w:val="20"/>
          <w:szCs w:val="20"/>
        </w:rPr>
      </w:pPr>
    </w:p>
    <w:p w14:paraId="48CF9F7F" w14:textId="77777777" w:rsidR="00886ACD" w:rsidRPr="00564399" w:rsidRDefault="00886ACD" w:rsidP="005F717B">
      <w:pPr>
        <w:ind w:left="5245"/>
        <w:jc w:val="right"/>
        <w:rPr>
          <w:sz w:val="20"/>
          <w:szCs w:val="20"/>
        </w:rPr>
      </w:pPr>
    </w:p>
    <w:p w14:paraId="4731C9DE" w14:textId="77777777" w:rsidR="00886ACD" w:rsidRPr="00564399" w:rsidRDefault="00886ACD" w:rsidP="005F717B">
      <w:pPr>
        <w:ind w:left="5245"/>
        <w:jc w:val="right"/>
        <w:rPr>
          <w:sz w:val="20"/>
          <w:szCs w:val="20"/>
        </w:rPr>
      </w:pPr>
    </w:p>
    <w:p w14:paraId="74CCE1AE" w14:textId="77777777" w:rsidR="00886ACD" w:rsidRPr="00564399" w:rsidRDefault="00886ACD" w:rsidP="005F717B">
      <w:pPr>
        <w:ind w:left="5245"/>
        <w:jc w:val="right"/>
        <w:rPr>
          <w:sz w:val="20"/>
          <w:szCs w:val="20"/>
        </w:rPr>
      </w:pPr>
    </w:p>
    <w:p w14:paraId="17BBEB0E" w14:textId="77777777" w:rsidR="00886ACD" w:rsidRPr="00564399" w:rsidRDefault="00886ACD" w:rsidP="005F717B">
      <w:pPr>
        <w:ind w:left="5245"/>
        <w:jc w:val="right"/>
        <w:rPr>
          <w:sz w:val="20"/>
          <w:szCs w:val="20"/>
        </w:rPr>
      </w:pPr>
    </w:p>
    <w:p w14:paraId="581F6A9A" w14:textId="77777777" w:rsidR="00886ACD" w:rsidRPr="00564399" w:rsidRDefault="00886ACD" w:rsidP="005F717B">
      <w:pPr>
        <w:ind w:left="5245"/>
        <w:jc w:val="right"/>
        <w:rPr>
          <w:sz w:val="20"/>
          <w:szCs w:val="20"/>
        </w:rPr>
      </w:pPr>
    </w:p>
    <w:p w14:paraId="44BF7EC7" w14:textId="77777777" w:rsidR="00886ACD" w:rsidRPr="00564399" w:rsidRDefault="00886ACD" w:rsidP="005F717B">
      <w:pPr>
        <w:ind w:left="5245"/>
        <w:jc w:val="right"/>
        <w:rPr>
          <w:sz w:val="20"/>
          <w:szCs w:val="20"/>
        </w:rPr>
      </w:pPr>
    </w:p>
    <w:p w14:paraId="2AF05A3C" w14:textId="77777777" w:rsidR="00886ACD" w:rsidRPr="00564399" w:rsidRDefault="00886ACD" w:rsidP="005F717B">
      <w:pPr>
        <w:ind w:left="5245"/>
        <w:jc w:val="right"/>
        <w:rPr>
          <w:sz w:val="20"/>
          <w:szCs w:val="20"/>
        </w:rPr>
      </w:pPr>
    </w:p>
    <w:p w14:paraId="7A3C0808" w14:textId="77777777" w:rsidR="00886ACD" w:rsidRPr="00564399" w:rsidRDefault="00886ACD" w:rsidP="005F717B">
      <w:pPr>
        <w:ind w:left="5245"/>
        <w:jc w:val="right"/>
        <w:rPr>
          <w:sz w:val="20"/>
          <w:szCs w:val="20"/>
        </w:rPr>
      </w:pPr>
    </w:p>
    <w:p w14:paraId="4A801967" w14:textId="77777777" w:rsidR="00886ACD" w:rsidRPr="00564399" w:rsidRDefault="00886ACD" w:rsidP="005F717B">
      <w:pPr>
        <w:ind w:left="5245"/>
        <w:jc w:val="right"/>
        <w:rPr>
          <w:sz w:val="20"/>
          <w:szCs w:val="20"/>
        </w:rPr>
      </w:pPr>
    </w:p>
    <w:p w14:paraId="60B74A93" w14:textId="77777777" w:rsidR="00886ACD" w:rsidRPr="00564399" w:rsidRDefault="00886ACD" w:rsidP="005F717B">
      <w:pPr>
        <w:ind w:left="5245"/>
        <w:jc w:val="right"/>
        <w:rPr>
          <w:sz w:val="20"/>
          <w:szCs w:val="20"/>
        </w:rPr>
      </w:pPr>
    </w:p>
    <w:p w14:paraId="2058FDA8" w14:textId="77777777" w:rsidR="00886ACD" w:rsidRPr="00564399" w:rsidRDefault="00886ACD" w:rsidP="005F717B">
      <w:pPr>
        <w:ind w:left="5245"/>
        <w:jc w:val="right"/>
        <w:rPr>
          <w:sz w:val="20"/>
          <w:szCs w:val="20"/>
        </w:rPr>
      </w:pPr>
    </w:p>
    <w:p w14:paraId="75C12FC1" w14:textId="77777777" w:rsidR="00886ACD" w:rsidRPr="00564399" w:rsidRDefault="00886ACD" w:rsidP="005F717B">
      <w:pPr>
        <w:ind w:left="5245"/>
        <w:jc w:val="right"/>
        <w:rPr>
          <w:sz w:val="20"/>
          <w:szCs w:val="20"/>
        </w:rPr>
      </w:pPr>
    </w:p>
    <w:p w14:paraId="559A70BE" w14:textId="77777777" w:rsidR="00886ACD" w:rsidRPr="00564399" w:rsidRDefault="00886ACD" w:rsidP="005F717B">
      <w:pPr>
        <w:ind w:left="5245"/>
        <w:jc w:val="right"/>
        <w:rPr>
          <w:sz w:val="20"/>
          <w:szCs w:val="20"/>
        </w:rPr>
      </w:pPr>
    </w:p>
    <w:p w14:paraId="69A4638C" w14:textId="77777777" w:rsidR="00886ACD" w:rsidRPr="00564399" w:rsidRDefault="00886ACD" w:rsidP="005F717B">
      <w:pPr>
        <w:ind w:left="5245"/>
        <w:jc w:val="right"/>
        <w:rPr>
          <w:sz w:val="20"/>
          <w:szCs w:val="20"/>
        </w:rPr>
      </w:pPr>
    </w:p>
    <w:p w14:paraId="288DFE24" w14:textId="77777777" w:rsidR="00886ACD" w:rsidRPr="00564399" w:rsidRDefault="00886ACD" w:rsidP="005F717B">
      <w:pPr>
        <w:ind w:left="5245"/>
        <w:jc w:val="right"/>
        <w:rPr>
          <w:sz w:val="20"/>
          <w:szCs w:val="20"/>
        </w:rPr>
      </w:pPr>
    </w:p>
    <w:p w14:paraId="506686D1" w14:textId="77777777" w:rsidR="00886ACD" w:rsidRPr="00564399" w:rsidRDefault="00886ACD" w:rsidP="005F717B">
      <w:pPr>
        <w:ind w:left="5245"/>
        <w:jc w:val="right"/>
        <w:rPr>
          <w:sz w:val="20"/>
          <w:szCs w:val="20"/>
        </w:rPr>
      </w:pPr>
    </w:p>
    <w:p w14:paraId="52363AB2" w14:textId="77777777" w:rsidR="00886ACD" w:rsidRPr="00564399" w:rsidRDefault="00886ACD" w:rsidP="005F717B">
      <w:pPr>
        <w:ind w:left="5245"/>
        <w:jc w:val="right"/>
        <w:rPr>
          <w:sz w:val="20"/>
          <w:szCs w:val="20"/>
        </w:rPr>
      </w:pPr>
    </w:p>
    <w:p w14:paraId="33662BC9" w14:textId="77777777" w:rsidR="00886ACD" w:rsidRPr="00564399" w:rsidRDefault="00886ACD" w:rsidP="005F717B">
      <w:pPr>
        <w:ind w:left="5245"/>
        <w:jc w:val="right"/>
        <w:rPr>
          <w:sz w:val="20"/>
          <w:szCs w:val="20"/>
        </w:rPr>
      </w:pPr>
    </w:p>
    <w:p w14:paraId="352F6B86" w14:textId="77777777" w:rsidR="00886ACD" w:rsidRPr="00564399" w:rsidRDefault="00886ACD" w:rsidP="005F717B">
      <w:pPr>
        <w:ind w:left="5245"/>
        <w:jc w:val="right"/>
        <w:rPr>
          <w:sz w:val="20"/>
          <w:szCs w:val="20"/>
        </w:rPr>
      </w:pPr>
    </w:p>
    <w:p w14:paraId="6EC2A5BC" w14:textId="77777777" w:rsidR="00886ACD" w:rsidRPr="00564399" w:rsidRDefault="00886ACD" w:rsidP="005F717B">
      <w:pPr>
        <w:ind w:left="5245"/>
        <w:jc w:val="right"/>
        <w:rPr>
          <w:sz w:val="20"/>
          <w:szCs w:val="20"/>
        </w:rPr>
      </w:pPr>
    </w:p>
    <w:p w14:paraId="5667C11D" w14:textId="77777777" w:rsidR="00886ACD" w:rsidRPr="00564399" w:rsidRDefault="00886ACD" w:rsidP="005F717B">
      <w:pPr>
        <w:ind w:left="5245"/>
        <w:jc w:val="right"/>
        <w:rPr>
          <w:sz w:val="20"/>
          <w:szCs w:val="20"/>
        </w:rPr>
      </w:pPr>
    </w:p>
    <w:p w14:paraId="7109E165" w14:textId="77777777" w:rsidR="00886ACD" w:rsidRPr="00564399" w:rsidRDefault="00886ACD" w:rsidP="005F717B">
      <w:pPr>
        <w:ind w:left="5245"/>
        <w:jc w:val="right"/>
        <w:rPr>
          <w:sz w:val="20"/>
          <w:szCs w:val="20"/>
        </w:rPr>
      </w:pPr>
    </w:p>
    <w:p w14:paraId="084A344C" w14:textId="77777777" w:rsidR="00886ACD" w:rsidRPr="00564399" w:rsidRDefault="00886ACD" w:rsidP="005F717B">
      <w:pPr>
        <w:ind w:left="5245"/>
        <w:jc w:val="right"/>
        <w:rPr>
          <w:sz w:val="20"/>
          <w:szCs w:val="20"/>
        </w:rPr>
      </w:pPr>
    </w:p>
    <w:p w14:paraId="1A4F0A48" w14:textId="77777777" w:rsidR="00886ACD" w:rsidRPr="00564399" w:rsidRDefault="00886ACD" w:rsidP="005F717B">
      <w:pPr>
        <w:ind w:left="5245"/>
        <w:jc w:val="right"/>
        <w:rPr>
          <w:sz w:val="20"/>
          <w:szCs w:val="20"/>
        </w:rPr>
      </w:pPr>
    </w:p>
    <w:p w14:paraId="6B0D9498" w14:textId="77777777" w:rsidR="00886ACD" w:rsidRPr="00564399" w:rsidRDefault="00886ACD" w:rsidP="005F717B">
      <w:pPr>
        <w:ind w:left="5245"/>
        <w:jc w:val="right"/>
        <w:rPr>
          <w:sz w:val="20"/>
          <w:szCs w:val="20"/>
        </w:rPr>
      </w:pPr>
    </w:p>
    <w:p w14:paraId="4496B6F2" w14:textId="77777777" w:rsidR="00886ACD" w:rsidRPr="00564399" w:rsidRDefault="00886ACD" w:rsidP="005F717B">
      <w:pPr>
        <w:ind w:left="5245"/>
        <w:jc w:val="right"/>
        <w:rPr>
          <w:sz w:val="20"/>
          <w:szCs w:val="20"/>
        </w:rPr>
      </w:pPr>
    </w:p>
    <w:p w14:paraId="311BCB9B" w14:textId="77777777" w:rsidR="00886ACD" w:rsidRDefault="00886ACD" w:rsidP="005F717B">
      <w:pPr>
        <w:ind w:left="5245"/>
        <w:jc w:val="right"/>
        <w:rPr>
          <w:sz w:val="20"/>
          <w:szCs w:val="20"/>
        </w:rPr>
      </w:pPr>
    </w:p>
    <w:p w14:paraId="5296544E" w14:textId="77777777" w:rsidR="00564399" w:rsidRDefault="00564399" w:rsidP="005F717B">
      <w:pPr>
        <w:ind w:left="5245"/>
        <w:jc w:val="right"/>
        <w:rPr>
          <w:sz w:val="20"/>
          <w:szCs w:val="20"/>
        </w:rPr>
      </w:pPr>
    </w:p>
    <w:p w14:paraId="18857A83" w14:textId="77777777" w:rsidR="00564399" w:rsidRDefault="00564399" w:rsidP="005F717B">
      <w:pPr>
        <w:ind w:left="5245"/>
        <w:jc w:val="right"/>
        <w:rPr>
          <w:sz w:val="20"/>
          <w:szCs w:val="20"/>
        </w:rPr>
      </w:pPr>
    </w:p>
    <w:p w14:paraId="16C36C66" w14:textId="77777777" w:rsidR="00564399" w:rsidRDefault="00564399" w:rsidP="005F717B">
      <w:pPr>
        <w:ind w:left="5245"/>
        <w:jc w:val="right"/>
        <w:rPr>
          <w:sz w:val="20"/>
          <w:szCs w:val="20"/>
        </w:rPr>
      </w:pPr>
    </w:p>
    <w:p w14:paraId="57EAB38A" w14:textId="77777777" w:rsidR="00564399" w:rsidRDefault="00564399" w:rsidP="005F717B">
      <w:pPr>
        <w:ind w:left="5245"/>
        <w:jc w:val="right"/>
        <w:rPr>
          <w:sz w:val="20"/>
          <w:szCs w:val="20"/>
        </w:rPr>
      </w:pPr>
    </w:p>
    <w:p w14:paraId="4D5B9B29" w14:textId="77777777" w:rsidR="00564399" w:rsidRDefault="00564399" w:rsidP="005F717B">
      <w:pPr>
        <w:ind w:left="5245"/>
        <w:jc w:val="right"/>
        <w:rPr>
          <w:sz w:val="20"/>
          <w:szCs w:val="20"/>
        </w:rPr>
      </w:pPr>
    </w:p>
    <w:p w14:paraId="45B1BBE2" w14:textId="77777777" w:rsidR="00564399" w:rsidRDefault="00564399" w:rsidP="005F717B">
      <w:pPr>
        <w:ind w:left="5245"/>
        <w:jc w:val="right"/>
        <w:rPr>
          <w:sz w:val="20"/>
          <w:szCs w:val="20"/>
        </w:rPr>
      </w:pPr>
    </w:p>
    <w:p w14:paraId="5F55B891" w14:textId="77777777" w:rsidR="00564399" w:rsidRDefault="00564399" w:rsidP="005F717B">
      <w:pPr>
        <w:ind w:left="5245"/>
        <w:jc w:val="right"/>
        <w:rPr>
          <w:sz w:val="20"/>
          <w:szCs w:val="20"/>
        </w:rPr>
      </w:pPr>
    </w:p>
    <w:p w14:paraId="04800D9C" w14:textId="77777777" w:rsidR="00564399" w:rsidRDefault="00564399" w:rsidP="005F717B">
      <w:pPr>
        <w:ind w:left="5245"/>
        <w:jc w:val="right"/>
        <w:rPr>
          <w:sz w:val="20"/>
          <w:szCs w:val="20"/>
        </w:rPr>
      </w:pPr>
    </w:p>
    <w:p w14:paraId="192BE6C1" w14:textId="77777777" w:rsidR="00564399" w:rsidRDefault="00564399" w:rsidP="005F717B">
      <w:pPr>
        <w:ind w:left="5245"/>
        <w:jc w:val="right"/>
        <w:rPr>
          <w:sz w:val="20"/>
          <w:szCs w:val="20"/>
        </w:rPr>
      </w:pPr>
    </w:p>
    <w:p w14:paraId="6CCB8F68" w14:textId="77777777" w:rsidR="00564399" w:rsidRDefault="00564399" w:rsidP="005F717B">
      <w:pPr>
        <w:ind w:left="5245"/>
        <w:jc w:val="right"/>
        <w:rPr>
          <w:sz w:val="20"/>
          <w:szCs w:val="20"/>
        </w:rPr>
      </w:pPr>
    </w:p>
    <w:p w14:paraId="138FB18B" w14:textId="77777777" w:rsidR="00564399" w:rsidRDefault="00564399" w:rsidP="005F717B">
      <w:pPr>
        <w:ind w:left="5245"/>
        <w:jc w:val="right"/>
        <w:rPr>
          <w:sz w:val="20"/>
          <w:szCs w:val="20"/>
        </w:rPr>
      </w:pPr>
    </w:p>
    <w:p w14:paraId="742DA07E" w14:textId="77777777" w:rsidR="00564399" w:rsidRDefault="00564399" w:rsidP="005F717B">
      <w:pPr>
        <w:ind w:left="5245"/>
        <w:jc w:val="right"/>
        <w:rPr>
          <w:sz w:val="20"/>
          <w:szCs w:val="20"/>
        </w:rPr>
      </w:pPr>
    </w:p>
    <w:p w14:paraId="76901777" w14:textId="77777777" w:rsidR="00564399" w:rsidRDefault="00564399" w:rsidP="005F717B">
      <w:pPr>
        <w:ind w:left="5245"/>
        <w:jc w:val="right"/>
        <w:rPr>
          <w:sz w:val="20"/>
          <w:szCs w:val="20"/>
        </w:rPr>
      </w:pPr>
    </w:p>
    <w:p w14:paraId="29960973" w14:textId="77777777" w:rsidR="00564399" w:rsidRDefault="00564399" w:rsidP="005F717B">
      <w:pPr>
        <w:ind w:left="5245"/>
        <w:jc w:val="right"/>
        <w:rPr>
          <w:sz w:val="20"/>
          <w:szCs w:val="20"/>
        </w:rPr>
      </w:pPr>
    </w:p>
    <w:p w14:paraId="0D3AE13D" w14:textId="77777777" w:rsidR="00564399" w:rsidRDefault="00564399" w:rsidP="005F717B">
      <w:pPr>
        <w:ind w:left="5245"/>
        <w:jc w:val="right"/>
        <w:rPr>
          <w:sz w:val="20"/>
          <w:szCs w:val="20"/>
          <w:lang w:val="en-US"/>
        </w:rPr>
      </w:pPr>
    </w:p>
    <w:p w14:paraId="32401235" w14:textId="77777777" w:rsidR="00AD52FF" w:rsidRPr="00AD52FF" w:rsidRDefault="00AD52FF" w:rsidP="005F717B">
      <w:pPr>
        <w:ind w:left="5245"/>
        <w:jc w:val="right"/>
        <w:rPr>
          <w:sz w:val="20"/>
          <w:szCs w:val="20"/>
          <w:lang w:val="en-US"/>
        </w:rPr>
      </w:pPr>
    </w:p>
    <w:p w14:paraId="6CBD2735" w14:textId="77777777" w:rsidR="00564399" w:rsidRPr="00564399" w:rsidRDefault="00564399" w:rsidP="005F717B">
      <w:pPr>
        <w:ind w:left="5245"/>
        <w:jc w:val="right"/>
        <w:rPr>
          <w:sz w:val="20"/>
          <w:szCs w:val="20"/>
        </w:rPr>
      </w:pPr>
    </w:p>
    <w:p w14:paraId="58E8C0B8" w14:textId="77777777" w:rsidR="00886ACD" w:rsidRPr="00564399" w:rsidRDefault="00886ACD" w:rsidP="005F717B">
      <w:pPr>
        <w:ind w:left="5245"/>
        <w:jc w:val="right"/>
        <w:rPr>
          <w:sz w:val="20"/>
          <w:szCs w:val="20"/>
        </w:rPr>
      </w:pPr>
    </w:p>
    <w:p w14:paraId="60092877" w14:textId="77777777" w:rsidR="00886ACD" w:rsidRPr="00564399" w:rsidRDefault="00886ACD" w:rsidP="005F717B">
      <w:pPr>
        <w:ind w:left="5245"/>
        <w:jc w:val="right"/>
        <w:rPr>
          <w:sz w:val="20"/>
          <w:szCs w:val="20"/>
        </w:rPr>
      </w:pPr>
    </w:p>
    <w:p w14:paraId="1591233C" w14:textId="43B75FBB" w:rsidR="005F717B" w:rsidRPr="004C011B" w:rsidRDefault="005F717B" w:rsidP="005F717B">
      <w:pPr>
        <w:ind w:left="5245"/>
        <w:jc w:val="right"/>
        <w:rPr>
          <w:sz w:val="20"/>
          <w:szCs w:val="20"/>
        </w:rPr>
      </w:pPr>
      <w:r w:rsidRPr="004C011B">
        <w:rPr>
          <w:sz w:val="20"/>
          <w:szCs w:val="20"/>
        </w:rPr>
        <w:lastRenderedPageBreak/>
        <w:t xml:space="preserve">Приложение № 3 к Извещению </w:t>
      </w:r>
    </w:p>
    <w:p w14:paraId="7C016F9D" w14:textId="77777777" w:rsidR="005F717B" w:rsidRPr="004C011B" w:rsidRDefault="005F717B" w:rsidP="005F717B">
      <w:pPr>
        <w:ind w:left="5245"/>
        <w:jc w:val="right"/>
        <w:rPr>
          <w:sz w:val="20"/>
          <w:szCs w:val="20"/>
        </w:rPr>
      </w:pPr>
      <w:r w:rsidRPr="004C011B">
        <w:rPr>
          <w:sz w:val="20"/>
          <w:szCs w:val="20"/>
        </w:rPr>
        <w:t>о проведении открытого запроса цен</w:t>
      </w:r>
    </w:p>
    <w:p w14:paraId="1F62AF03" w14:textId="77777777" w:rsidR="005F717B" w:rsidRDefault="005F717B" w:rsidP="005F717B">
      <w:pPr>
        <w:jc w:val="center"/>
      </w:pPr>
    </w:p>
    <w:p w14:paraId="20AC1B14" w14:textId="77777777" w:rsidR="005F717B" w:rsidRDefault="005F717B" w:rsidP="005F717B">
      <w:pPr>
        <w:jc w:val="center"/>
      </w:pPr>
    </w:p>
    <w:p w14:paraId="76D957B4" w14:textId="77777777" w:rsidR="005F717B" w:rsidRPr="004C011B" w:rsidRDefault="005F717B" w:rsidP="005F717B">
      <w:pPr>
        <w:jc w:val="center"/>
      </w:pPr>
    </w:p>
    <w:p w14:paraId="5893A8D6" w14:textId="77777777" w:rsidR="005F717B" w:rsidRPr="004C011B" w:rsidRDefault="005F717B" w:rsidP="005F717B">
      <w:pPr>
        <w:jc w:val="center"/>
        <w:rPr>
          <w:b/>
          <w:bCs/>
        </w:rPr>
      </w:pPr>
      <w:r w:rsidRPr="004C011B">
        <w:rPr>
          <w:b/>
          <w:bCs/>
        </w:rPr>
        <w:t xml:space="preserve">Форма описи документов, входящих в состав заявки </w:t>
      </w:r>
    </w:p>
    <w:p w14:paraId="33C10C02" w14:textId="77777777" w:rsidR="005F717B" w:rsidRPr="004C011B" w:rsidRDefault="005F717B" w:rsidP="005F717B">
      <w:pPr>
        <w:jc w:val="center"/>
        <w:rPr>
          <w:b/>
          <w:bCs/>
        </w:rPr>
      </w:pPr>
      <w:r w:rsidRPr="004C011B">
        <w:rPr>
          <w:b/>
          <w:bCs/>
        </w:rPr>
        <w:t>на участие в запросе цен</w:t>
      </w:r>
    </w:p>
    <w:p w14:paraId="0FF682A5" w14:textId="77777777" w:rsidR="005F717B" w:rsidRPr="004C011B" w:rsidRDefault="005F717B" w:rsidP="005F717B">
      <w:pPr>
        <w:ind w:firstLine="709"/>
        <w:jc w:val="both"/>
      </w:pPr>
    </w:p>
    <w:p w14:paraId="7EFEA637" w14:textId="77777777" w:rsidR="005F717B" w:rsidRPr="004C011B" w:rsidRDefault="005F717B" w:rsidP="00886ACD">
      <w:pPr>
        <w:ind w:firstLine="709"/>
        <w:jc w:val="both"/>
      </w:pPr>
    </w:p>
    <w:tbl>
      <w:tblPr>
        <w:tblW w:w="0" w:type="auto"/>
        <w:tblLook w:val="04A0" w:firstRow="1" w:lastRow="0" w:firstColumn="1" w:lastColumn="0" w:noHBand="0" w:noVBand="1"/>
      </w:tblPr>
      <w:tblGrid>
        <w:gridCol w:w="4163"/>
        <w:gridCol w:w="6098"/>
      </w:tblGrid>
      <w:tr w:rsidR="005F717B" w:rsidRPr="004C011B" w14:paraId="12CFA53B" w14:textId="77777777" w:rsidTr="00A43638">
        <w:trPr>
          <w:trHeight w:val="925"/>
        </w:trPr>
        <w:tc>
          <w:tcPr>
            <w:tcW w:w="4295" w:type="dxa"/>
          </w:tcPr>
          <w:p w14:paraId="0A3B879E" w14:textId="77777777" w:rsidR="005F717B" w:rsidRPr="004C011B" w:rsidRDefault="005F717B" w:rsidP="00886ACD">
            <w:pPr>
              <w:autoSpaceDE w:val="0"/>
              <w:jc w:val="both"/>
            </w:pPr>
          </w:p>
          <w:p w14:paraId="28CE60C9" w14:textId="77777777" w:rsidR="005F717B" w:rsidRPr="004C011B" w:rsidRDefault="005F717B" w:rsidP="00886ACD">
            <w:pPr>
              <w:autoSpaceDE w:val="0"/>
              <w:jc w:val="both"/>
              <w:rPr>
                <w:b/>
                <w:bCs/>
                <w:i/>
              </w:rPr>
            </w:pPr>
            <w:r w:rsidRPr="004C011B">
              <w:br w:type="page"/>
            </w:r>
            <w:r w:rsidRPr="004C011B">
              <w:rPr>
                <w:b/>
                <w:bCs/>
                <w:i/>
              </w:rPr>
              <w:t>На бланке организации</w:t>
            </w:r>
          </w:p>
          <w:p w14:paraId="1063D531" w14:textId="77777777" w:rsidR="005F717B" w:rsidRPr="004C011B" w:rsidRDefault="005F717B" w:rsidP="00886ACD">
            <w:pPr>
              <w:autoSpaceDE w:val="0"/>
              <w:jc w:val="both"/>
            </w:pPr>
            <w:r w:rsidRPr="004C011B">
              <w:rPr>
                <w:b/>
                <w:i/>
              </w:rPr>
              <w:t>Дата, исх. номер</w:t>
            </w:r>
          </w:p>
        </w:tc>
        <w:tc>
          <w:tcPr>
            <w:tcW w:w="6303" w:type="dxa"/>
          </w:tcPr>
          <w:p w14:paraId="60F667EE" w14:textId="77777777" w:rsidR="005F717B" w:rsidRPr="004C011B" w:rsidRDefault="005F717B" w:rsidP="00886ACD">
            <w:pPr>
              <w:jc w:val="right"/>
            </w:pPr>
            <w:r w:rsidRPr="004C011B">
              <w:t xml:space="preserve">Директору </w:t>
            </w:r>
          </w:p>
          <w:p w14:paraId="67FDF8F7" w14:textId="77777777" w:rsidR="005F717B" w:rsidRPr="004C011B" w:rsidRDefault="005F717B" w:rsidP="00886ACD">
            <w:pPr>
              <w:autoSpaceDE w:val="0"/>
              <w:autoSpaceDN w:val="0"/>
              <w:adjustRightInd w:val="0"/>
              <w:jc w:val="right"/>
              <w:rPr>
                <w:bCs/>
              </w:rPr>
            </w:pPr>
            <w:r w:rsidRPr="004C011B">
              <w:rPr>
                <w:bCs/>
              </w:rPr>
              <w:t xml:space="preserve">АНО «Туристско-информационный центр Амурской области» </w:t>
            </w:r>
          </w:p>
          <w:p w14:paraId="1544FDF7" w14:textId="77777777" w:rsidR="005F717B" w:rsidRPr="004C011B" w:rsidRDefault="005F717B" w:rsidP="00886ACD">
            <w:pPr>
              <w:autoSpaceDE w:val="0"/>
              <w:autoSpaceDN w:val="0"/>
              <w:adjustRightInd w:val="0"/>
              <w:jc w:val="right"/>
            </w:pPr>
            <w:r w:rsidRPr="004C011B">
              <w:rPr>
                <w:bCs/>
              </w:rPr>
              <w:t xml:space="preserve">Решетниковой О.А. </w:t>
            </w:r>
          </w:p>
        </w:tc>
      </w:tr>
    </w:tbl>
    <w:p w14:paraId="43027A43" w14:textId="77777777" w:rsidR="005F717B" w:rsidRPr="004C011B" w:rsidRDefault="005F717B" w:rsidP="005F717B">
      <w:pPr>
        <w:ind w:firstLine="709"/>
        <w:jc w:val="both"/>
      </w:pPr>
    </w:p>
    <w:p w14:paraId="51192E29" w14:textId="77777777" w:rsidR="005F717B" w:rsidRPr="004C011B" w:rsidRDefault="005F717B" w:rsidP="005F717B">
      <w:pPr>
        <w:ind w:firstLine="709"/>
        <w:jc w:val="both"/>
      </w:pPr>
    </w:p>
    <w:p w14:paraId="4E0CC238" w14:textId="77777777" w:rsidR="005F717B" w:rsidRPr="004C011B" w:rsidRDefault="005F717B" w:rsidP="005F717B">
      <w:pPr>
        <w:ind w:firstLine="709"/>
        <w:jc w:val="both"/>
      </w:pPr>
    </w:p>
    <w:p w14:paraId="5A83CAB0" w14:textId="77777777" w:rsidR="005F717B" w:rsidRPr="004C011B" w:rsidRDefault="005F717B" w:rsidP="005F717B">
      <w:pPr>
        <w:jc w:val="center"/>
        <w:rPr>
          <w:b/>
          <w:bCs/>
        </w:rPr>
      </w:pPr>
      <w:r w:rsidRPr="004C011B">
        <w:rPr>
          <w:b/>
          <w:bCs/>
        </w:rPr>
        <w:t xml:space="preserve">Опись документов, входящих в состав заявки </w:t>
      </w:r>
    </w:p>
    <w:p w14:paraId="0D03B4CE" w14:textId="77777777" w:rsidR="005F717B" w:rsidRPr="004C011B" w:rsidRDefault="005F717B" w:rsidP="005F717B">
      <w:pPr>
        <w:jc w:val="center"/>
        <w:rPr>
          <w:b/>
          <w:bCs/>
        </w:rPr>
      </w:pPr>
      <w:r w:rsidRPr="004C011B">
        <w:rPr>
          <w:b/>
          <w:bCs/>
        </w:rPr>
        <w:t>на участие в запросе цен</w:t>
      </w:r>
    </w:p>
    <w:p w14:paraId="623C07C5" w14:textId="77777777" w:rsidR="005F717B" w:rsidRPr="004C011B" w:rsidRDefault="005F717B" w:rsidP="005F717B">
      <w:pPr>
        <w:ind w:firstLine="709"/>
        <w:jc w:val="both"/>
      </w:pPr>
    </w:p>
    <w:p w14:paraId="3402EE9A" w14:textId="77777777" w:rsidR="005F717B" w:rsidRPr="004C011B" w:rsidRDefault="005F717B" w:rsidP="005F717B">
      <w:pPr>
        <w:ind w:firstLine="709"/>
        <w:jc w:val="both"/>
      </w:pPr>
    </w:p>
    <w:p w14:paraId="6F886235" w14:textId="77777777" w:rsidR="005F717B" w:rsidRPr="004C011B" w:rsidRDefault="005F717B" w:rsidP="005F717B">
      <w:pPr>
        <w:ind w:firstLine="709"/>
        <w:jc w:val="both"/>
      </w:pPr>
      <w:r w:rsidRPr="004C011B">
        <w:t>Настоящим __________________________________________________</w:t>
      </w:r>
    </w:p>
    <w:p w14:paraId="5E2C8A68" w14:textId="77777777" w:rsidR="005F717B" w:rsidRDefault="005F717B" w:rsidP="005F717B">
      <w:pPr>
        <w:ind w:firstLine="709"/>
        <w:jc w:val="center"/>
      </w:pPr>
      <w:r w:rsidRPr="004C011B">
        <w:t>(наименование Участника закупки)</w:t>
      </w:r>
    </w:p>
    <w:p w14:paraId="6DC69B0F" w14:textId="77777777" w:rsidR="005F717B" w:rsidRPr="004C011B" w:rsidRDefault="005F717B" w:rsidP="005F717B">
      <w:pPr>
        <w:ind w:firstLine="709"/>
        <w:jc w:val="center"/>
      </w:pPr>
    </w:p>
    <w:p w14:paraId="77378223" w14:textId="10EE9288" w:rsidR="005F717B" w:rsidRPr="00886ACD" w:rsidRDefault="005F717B" w:rsidP="005F717B">
      <w:pPr>
        <w:ind w:firstLine="709"/>
        <w:jc w:val="both"/>
      </w:pPr>
      <w:r w:rsidRPr="004C011B">
        <w:t xml:space="preserve">Подтверждает, что для участия в открытом запросе цен </w:t>
      </w:r>
      <w:r w:rsidR="00886ACD" w:rsidRPr="00886ACD">
        <w:t>на оказание услуг по технической поддержке и модернизации официального туристического портала Амурской области visitamur.ru</w:t>
      </w:r>
      <w:r w:rsidRPr="004C011B">
        <w:t>, представляет следующие документы</w:t>
      </w:r>
    </w:p>
    <w:p w14:paraId="3B062D1C" w14:textId="77777777" w:rsidR="00886ACD" w:rsidRPr="00886ACD" w:rsidRDefault="00886ACD" w:rsidP="005F717B">
      <w:pPr>
        <w:ind w:firstLine="709"/>
        <w:jc w:val="both"/>
      </w:pPr>
    </w:p>
    <w:tbl>
      <w:tblPr>
        <w:tblStyle w:val="a8"/>
        <w:tblW w:w="0" w:type="auto"/>
        <w:tblLook w:val="04A0" w:firstRow="1" w:lastRow="0" w:firstColumn="1" w:lastColumn="0" w:noHBand="0" w:noVBand="1"/>
      </w:tblPr>
      <w:tblGrid>
        <w:gridCol w:w="959"/>
        <w:gridCol w:w="5421"/>
        <w:gridCol w:w="3190"/>
      </w:tblGrid>
      <w:tr w:rsidR="005F717B" w:rsidRPr="004C011B" w14:paraId="3ACEE14F" w14:textId="77777777" w:rsidTr="00A43638">
        <w:tc>
          <w:tcPr>
            <w:tcW w:w="959" w:type="dxa"/>
          </w:tcPr>
          <w:p w14:paraId="278863F0" w14:textId="77777777" w:rsidR="005F717B" w:rsidRPr="004C011B" w:rsidRDefault="005F717B" w:rsidP="00A43638">
            <w:pPr>
              <w:jc w:val="both"/>
            </w:pPr>
            <w:r w:rsidRPr="004C011B">
              <w:t>№ п/п</w:t>
            </w:r>
          </w:p>
        </w:tc>
        <w:tc>
          <w:tcPr>
            <w:tcW w:w="5421" w:type="dxa"/>
          </w:tcPr>
          <w:p w14:paraId="366EC554" w14:textId="77777777" w:rsidR="005F717B" w:rsidRPr="004C011B" w:rsidRDefault="005F717B" w:rsidP="00A43638">
            <w:pPr>
              <w:jc w:val="center"/>
            </w:pPr>
            <w:r w:rsidRPr="004C011B">
              <w:t>Наименование документа</w:t>
            </w:r>
          </w:p>
        </w:tc>
        <w:tc>
          <w:tcPr>
            <w:tcW w:w="3190" w:type="dxa"/>
          </w:tcPr>
          <w:p w14:paraId="52950ADF" w14:textId="77777777" w:rsidR="005F717B" w:rsidRPr="004C011B" w:rsidRDefault="005F717B" w:rsidP="00A43638">
            <w:pPr>
              <w:jc w:val="center"/>
            </w:pPr>
            <w:r w:rsidRPr="004C011B">
              <w:t>Число страниц</w:t>
            </w:r>
          </w:p>
        </w:tc>
      </w:tr>
      <w:tr w:rsidR="005F717B" w:rsidRPr="004C011B" w14:paraId="2FE23B5F" w14:textId="77777777" w:rsidTr="00A43638">
        <w:tc>
          <w:tcPr>
            <w:tcW w:w="959" w:type="dxa"/>
          </w:tcPr>
          <w:p w14:paraId="2DA65470" w14:textId="77777777" w:rsidR="005F717B" w:rsidRPr="004C011B" w:rsidRDefault="005F717B" w:rsidP="00A43638">
            <w:pPr>
              <w:jc w:val="both"/>
            </w:pPr>
          </w:p>
        </w:tc>
        <w:tc>
          <w:tcPr>
            <w:tcW w:w="5421" w:type="dxa"/>
          </w:tcPr>
          <w:p w14:paraId="61022421" w14:textId="77777777" w:rsidR="005F717B" w:rsidRPr="004C011B" w:rsidRDefault="005F717B" w:rsidP="00A43638">
            <w:pPr>
              <w:jc w:val="both"/>
            </w:pPr>
          </w:p>
        </w:tc>
        <w:tc>
          <w:tcPr>
            <w:tcW w:w="3190" w:type="dxa"/>
          </w:tcPr>
          <w:p w14:paraId="2A30DEDB" w14:textId="77777777" w:rsidR="005F717B" w:rsidRPr="004C011B" w:rsidRDefault="005F717B" w:rsidP="00A43638">
            <w:pPr>
              <w:jc w:val="both"/>
            </w:pPr>
          </w:p>
        </w:tc>
      </w:tr>
      <w:tr w:rsidR="005F717B" w:rsidRPr="004C011B" w14:paraId="19E1767D" w14:textId="77777777" w:rsidTr="00A43638">
        <w:tc>
          <w:tcPr>
            <w:tcW w:w="959" w:type="dxa"/>
          </w:tcPr>
          <w:p w14:paraId="150C6DC0" w14:textId="77777777" w:rsidR="005F717B" w:rsidRPr="004C011B" w:rsidRDefault="005F717B" w:rsidP="00A43638">
            <w:pPr>
              <w:jc w:val="both"/>
            </w:pPr>
          </w:p>
        </w:tc>
        <w:tc>
          <w:tcPr>
            <w:tcW w:w="5421" w:type="dxa"/>
          </w:tcPr>
          <w:p w14:paraId="18DB281C" w14:textId="77777777" w:rsidR="005F717B" w:rsidRPr="004C011B" w:rsidRDefault="005F717B" w:rsidP="00A43638">
            <w:pPr>
              <w:jc w:val="both"/>
            </w:pPr>
          </w:p>
        </w:tc>
        <w:tc>
          <w:tcPr>
            <w:tcW w:w="3190" w:type="dxa"/>
          </w:tcPr>
          <w:p w14:paraId="2A9E66FB" w14:textId="77777777" w:rsidR="005F717B" w:rsidRPr="004C011B" w:rsidRDefault="005F717B" w:rsidP="00A43638">
            <w:pPr>
              <w:jc w:val="both"/>
            </w:pPr>
          </w:p>
        </w:tc>
      </w:tr>
      <w:tr w:rsidR="005F717B" w:rsidRPr="004C011B" w14:paraId="2BD6FCF5" w14:textId="77777777" w:rsidTr="00A43638">
        <w:tc>
          <w:tcPr>
            <w:tcW w:w="959" w:type="dxa"/>
          </w:tcPr>
          <w:p w14:paraId="798B61F0" w14:textId="77777777" w:rsidR="005F717B" w:rsidRPr="004C011B" w:rsidRDefault="005F717B" w:rsidP="00A43638">
            <w:pPr>
              <w:jc w:val="both"/>
            </w:pPr>
          </w:p>
        </w:tc>
        <w:tc>
          <w:tcPr>
            <w:tcW w:w="5421" w:type="dxa"/>
          </w:tcPr>
          <w:p w14:paraId="73392DCB" w14:textId="77777777" w:rsidR="005F717B" w:rsidRPr="004C011B" w:rsidRDefault="005F717B" w:rsidP="00A43638">
            <w:pPr>
              <w:jc w:val="both"/>
            </w:pPr>
          </w:p>
        </w:tc>
        <w:tc>
          <w:tcPr>
            <w:tcW w:w="3190" w:type="dxa"/>
          </w:tcPr>
          <w:p w14:paraId="739EBD74" w14:textId="77777777" w:rsidR="005F717B" w:rsidRPr="004C011B" w:rsidRDefault="005F717B" w:rsidP="00A43638">
            <w:pPr>
              <w:jc w:val="both"/>
            </w:pPr>
          </w:p>
        </w:tc>
      </w:tr>
      <w:tr w:rsidR="005F717B" w:rsidRPr="004C011B" w14:paraId="522582B6" w14:textId="77777777" w:rsidTr="00A43638">
        <w:tc>
          <w:tcPr>
            <w:tcW w:w="959" w:type="dxa"/>
          </w:tcPr>
          <w:p w14:paraId="71B3198B" w14:textId="77777777" w:rsidR="005F717B" w:rsidRPr="004C011B" w:rsidRDefault="005F717B" w:rsidP="00A43638">
            <w:pPr>
              <w:jc w:val="both"/>
            </w:pPr>
          </w:p>
        </w:tc>
        <w:tc>
          <w:tcPr>
            <w:tcW w:w="5421" w:type="dxa"/>
          </w:tcPr>
          <w:p w14:paraId="7EE7E1D4" w14:textId="77777777" w:rsidR="005F717B" w:rsidRPr="004C011B" w:rsidRDefault="005F717B" w:rsidP="00A43638">
            <w:pPr>
              <w:jc w:val="both"/>
            </w:pPr>
          </w:p>
        </w:tc>
        <w:tc>
          <w:tcPr>
            <w:tcW w:w="3190" w:type="dxa"/>
          </w:tcPr>
          <w:p w14:paraId="20CF776E" w14:textId="77777777" w:rsidR="005F717B" w:rsidRPr="004C011B" w:rsidRDefault="005F717B" w:rsidP="00A43638">
            <w:pPr>
              <w:jc w:val="both"/>
            </w:pPr>
          </w:p>
        </w:tc>
      </w:tr>
      <w:tr w:rsidR="005F717B" w:rsidRPr="004C011B" w14:paraId="2843D7B1" w14:textId="77777777" w:rsidTr="00A43638">
        <w:tc>
          <w:tcPr>
            <w:tcW w:w="959" w:type="dxa"/>
          </w:tcPr>
          <w:p w14:paraId="04147276" w14:textId="77777777" w:rsidR="005F717B" w:rsidRPr="004C011B" w:rsidRDefault="005F717B" w:rsidP="00A43638">
            <w:pPr>
              <w:jc w:val="both"/>
            </w:pPr>
          </w:p>
        </w:tc>
        <w:tc>
          <w:tcPr>
            <w:tcW w:w="5421" w:type="dxa"/>
          </w:tcPr>
          <w:p w14:paraId="1F77D363" w14:textId="77777777" w:rsidR="005F717B" w:rsidRPr="004C011B" w:rsidRDefault="005F717B" w:rsidP="00A43638">
            <w:pPr>
              <w:jc w:val="both"/>
            </w:pPr>
          </w:p>
        </w:tc>
        <w:tc>
          <w:tcPr>
            <w:tcW w:w="3190" w:type="dxa"/>
          </w:tcPr>
          <w:p w14:paraId="52F5517C" w14:textId="77777777" w:rsidR="005F717B" w:rsidRPr="004C011B" w:rsidRDefault="005F717B" w:rsidP="00A43638">
            <w:pPr>
              <w:jc w:val="both"/>
            </w:pPr>
          </w:p>
        </w:tc>
      </w:tr>
      <w:tr w:rsidR="005F717B" w:rsidRPr="004C011B" w14:paraId="0FE40B5D" w14:textId="77777777" w:rsidTr="00A43638">
        <w:tc>
          <w:tcPr>
            <w:tcW w:w="959" w:type="dxa"/>
          </w:tcPr>
          <w:p w14:paraId="4DB66C61" w14:textId="77777777" w:rsidR="005F717B" w:rsidRPr="004C011B" w:rsidRDefault="005F717B" w:rsidP="00A43638">
            <w:pPr>
              <w:jc w:val="both"/>
            </w:pPr>
          </w:p>
        </w:tc>
        <w:tc>
          <w:tcPr>
            <w:tcW w:w="5421" w:type="dxa"/>
          </w:tcPr>
          <w:p w14:paraId="6A689F3A" w14:textId="77777777" w:rsidR="005F717B" w:rsidRPr="004C011B" w:rsidRDefault="005F717B" w:rsidP="00A43638">
            <w:pPr>
              <w:jc w:val="both"/>
            </w:pPr>
          </w:p>
        </w:tc>
        <w:tc>
          <w:tcPr>
            <w:tcW w:w="3190" w:type="dxa"/>
          </w:tcPr>
          <w:p w14:paraId="4AB153AE" w14:textId="77777777" w:rsidR="005F717B" w:rsidRPr="004C011B" w:rsidRDefault="005F717B" w:rsidP="00A43638">
            <w:pPr>
              <w:jc w:val="both"/>
            </w:pPr>
          </w:p>
        </w:tc>
      </w:tr>
      <w:tr w:rsidR="005F717B" w:rsidRPr="004C011B" w14:paraId="1CD85183" w14:textId="77777777" w:rsidTr="00A43638">
        <w:tc>
          <w:tcPr>
            <w:tcW w:w="959" w:type="dxa"/>
          </w:tcPr>
          <w:p w14:paraId="3A949766" w14:textId="77777777" w:rsidR="005F717B" w:rsidRPr="004C011B" w:rsidRDefault="005F717B" w:rsidP="00A43638">
            <w:pPr>
              <w:jc w:val="both"/>
            </w:pPr>
          </w:p>
        </w:tc>
        <w:tc>
          <w:tcPr>
            <w:tcW w:w="5421" w:type="dxa"/>
          </w:tcPr>
          <w:p w14:paraId="7180E8C3" w14:textId="77777777" w:rsidR="005F717B" w:rsidRPr="004C011B" w:rsidRDefault="005F717B" w:rsidP="00A43638">
            <w:pPr>
              <w:jc w:val="both"/>
            </w:pPr>
          </w:p>
        </w:tc>
        <w:tc>
          <w:tcPr>
            <w:tcW w:w="3190" w:type="dxa"/>
          </w:tcPr>
          <w:p w14:paraId="796E7054" w14:textId="77777777" w:rsidR="005F717B" w:rsidRPr="004C011B" w:rsidRDefault="005F717B" w:rsidP="00A43638">
            <w:pPr>
              <w:jc w:val="both"/>
            </w:pPr>
          </w:p>
        </w:tc>
      </w:tr>
      <w:tr w:rsidR="005F717B" w:rsidRPr="004C011B" w14:paraId="621F8841" w14:textId="77777777" w:rsidTr="00A43638">
        <w:tc>
          <w:tcPr>
            <w:tcW w:w="959" w:type="dxa"/>
          </w:tcPr>
          <w:p w14:paraId="31BBBFF8" w14:textId="77777777" w:rsidR="005F717B" w:rsidRPr="004C011B" w:rsidRDefault="005F717B" w:rsidP="00A43638">
            <w:pPr>
              <w:jc w:val="both"/>
            </w:pPr>
          </w:p>
        </w:tc>
        <w:tc>
          <w:tcPr>
            <w:tcW w:w="5421" w:type="dxa"/>
          </w:tcPr>
          <w:p w14:paraId="0AC05B79" w14:textId="77777777" w:rsidR="005F717B" w:rsidRPr="004C011B" w:rsidRDefault="005F717B" w:rsidP="00A43638">
            <w:pPr>
              <w:jc w:val="both"/>
            </w:pPr>
          </w:p>
        </w:tc>
        <w:tc>
          <w:tcPr>
            <w:tcW w:w="3190" w:type="dxa"/>
          </w:tcPr>
          <w:p w14:paraId="1081E449" w14:textId="77777777" w:rsidR="005F717B" w:rsidRPr="004C011B" w:rsidRDefault="005F717B" w:rsidP="00A43638">
            <w:pPr>
              <w:jc w:val="both"/>
            </w:pPr>
          </w:p>
        </w:tc>
      </w:tr>
      <w:tr w:rsidR="005F717B" w:rsidRPr="004C011B" w14:paraId="6B092DB1" w14:textId="77777777" w:rsidTr="00A43638">
        <w:tc>
          <w:tcPr>
            <w:tcW w:w="959" w:type="dxa"/>
          </w:tcPr>
          <w:p w14:paraId="6EBB073E" w14:textId="77777777" w:rsidR="005F717B" w:rsidRPr="004C011B" w:rsidRDefault="005F717B" w:rsidP="00A43638">
            <w:pPr>
              <w:jc w:val="both"/>
            </w:pPr>
          </w:p>
        </w:tc>
        <w:tc>
          <w:tcPr>
            <w:tcW w:w="5421" w:type="dxa"/>
          </w:tcPr>
          <w:p w14:paraId="1811C95E" w14:textId="77777777" w:rsidR="005F717B" w:rsidRPr="004C011B" w:rsidRDefault="005F717B" w:rsidP="00A43638">
            <w:pPr>
              <w:jc w:val="both"/>
            </w:pPr>
          </w:p>
        </w:tc>
        <w:tc>
          <w:tcPr>
            <w:tcW w:w="3190" w:type="dxa"/>
          </w:tcPr>
          <w:p w14:paraId="7D66C7BA" w14:textId="77777777" w:rsidR="005F717B" w:rsidRPr="004C011B" w:rsidRDefault="005F717B" w:rsidP="00A43638">
            <w:pPr>
              <w:jc w:val="both"/>
            </w:pPr>
          </w:p>
        </w:tc>
      </w:tr>
      <w:tr w:rsidR="005F717B" w:rsidRPr="004C011B" w14:paraId="7625BE08" w14:textId="77777777" w:rsidTr="00A43638">
        <w:tc>
          <w:tcPr>
            <w:tcW w:w="959" w:type="dxa"/>
          </w:tcPr>
          <w:p w14:paraId="5A2ADAB5" w14:textId="77777777" w:rsidR="005F717B" w:rsidRPr="004C011B" w:rsidRDefault="005F717B" w:rsidP="00A43638">
            <w:pPr>
              <w:jc w:val="both"/>
            </w:pPr>
          </w:p>
        </w:tc>
        <w:tc>
          <w:tcPr>
            <w:tcW w:w="5421" w:type="dxa"/>
          </w:tcPr>
          <w:p w14:paraId="391531E3" w14:textId="77777777" w:rsidR="005F717B" w:rsidRPr="004C011B" w:rsidRDefault="005F717B" w:rsidP="00A43638">
            <w:pPr>
              <w:jc w:val="both"/>
            </w:pPr>
          </w:p>
        </w:tc>
        <w:tc>
          <w:tcPr>
            <w:tcW w:w="3190" w:type="dxa"/>
          </w:tcPr>
          <w:p w14:paraId="7D27AD06" w14:textId="77777777" w:rsidR="005F717B" w:rsidRPr="004C011B" w:rsidRDefault="005F717B" w:rsidP="00A43638">
            <w:pPr>
              <w:jc w:val="both"/>
            </w:pPr>
          </w:p>
        </w:tc>
      </w:tr>
      <w:tr w:rsidR="005F717B" w:rsidRPr="004C011B" w14:paraId="0CA99129" w14:textId="77777777" w:rsidTr="00A43638">
        <w:tc>
          <w:tcPr>
            <w:tcW w:w="959" w:type="dxa"/>
          </w:tcPr>
          <w:p w14:paraId="20F826AE" w14:textId="77777777" w:rsidR="005F717B" w:rsidRPr="004C011B" w:rsidRDefault="005F717B" w:rsidP="00A43638">
            <w:pPr>
              <w:jc w:val="both"/>
            </w:pPr>
          </w:p>
        </w:tc>
        <w:tc>
          <w:tcPr>
            <w:tcW w:w="5421" w:type="dxa"/>
          </w:tcPr>
          <w:p w14:paraId="6AF098BB" w14:textId="77777777" w:rsidR="005F717B" w:rsidRPr="004C011B" w:rsidRDefault="005F717B" w:rsidP="00A43638">
            <w:pPr>
              <w:jc w:val="both"/>
            </w:pPr>
          </w:p>
        </w:tc>
        <w:tc>
          <w:tcPr>
            <w:tcW w:w="3190" w:type="dxa"/>
          </w:tcPr>
          <w:p w14:paraId="2B202EA1" w14:textId="77777777" w:rsidR="005F717B" w:rsidRPr="004C011B" w:rsidRDefault="005F717B" w:rsidP="00A43638">
            <w:pPr>
              <w:jc w:val="both"/>
            </w:pPr>
          </w:p>
        </w:tc>
      </w:tr>
      <w:tr w:rsidR="005F717B" w:rsidRPr="004C011B" w14:paraId="0BF115C7" w14:textId="77777777" w:rsidTr="00A43638">
        <w:tc>
          <w:tcPr>
            <w:tcW w:w="959" w:type="dxa"/>
          </w:tcPr>
          <w:p w14:paraId="60328DFC" w14:textId="77777777" w:rsidR="005F717B" w:rsidRPr="004C011B" w:rsidRDefault="005F717B" w:rsidP="00A43638">
            <w:pPr>
              <w:jc w:val="both"/>
            </w:pPr>
          </w:p>
        </w:tc>
        <w:tc>
          <w:tcPr>
            <w:tcW w:w="5421" w:type="dxa"/>
          </w:tcPr>
          <w:p w14:paraId="0E7DF050" w14:textId="77777777" w:rsidR="005F717B" w:rsidRPr="004C011B" w:rsidRDefault="005F717B" w:rsidP="00A43638">
            <w:pPr>
              <w:jc w:val="both"/>
            </w:pPr>
          </w:p>
        </w:tc>
        <w:tc>
          <w:tcPr>
            <w:tcW w:w="3190" w:type="dxa"/>
          </w:tcPr>
          <w:p w14:paraId="1078F8E5" w14:textId="77777777" w:rsidR="005F717B" w:rsidRPr="004C011B" w:rsidRDefault="005F717B" w:rsidP="00A43638">
            <w:pPr>
              <w:jc w:val="both"/>
            </w:pPr>
          </w:p>
        </w:tc>
      </w:tr>
      <w:tr w:rsidR="005F717B" w:rsidRPr="004C011B" w14:paraId="73C81D5A" w14:textId="77777777" w:rsidTr="00A43638">
        <w:tc>
          <w:tcPr>
            <w:tcW w:w="959" w:type="dxa"/>
          </w:tcPr>
          <w:p w14:paraId="3ADD29B1" w14:textId="77777777" w:rsidR="005F717B" w:rsidRPr="004C011B" w:rsidRDefault="005F717B" w:rsidP="00A43638">
            <w:pPr>
              <w:jc w:val="both"/>
            </w:pPr>
          </w:p>
        </w:tc>
        <w:tc>
          <w:tcPr>
            <w:tcW w:w="5421" w:type="dxa"/>
          </w:tcPr>
          <w:p w14:paraId="51954032" w14:textId="77777777" w:rsidR="005F717B" w:rsidRPr="004C011B" w:rsidRDefault="005F717B" w:rsidP="00A43638">
            <w:pPr>
              <w:jc w:val="both"/>
            </w:pPr>
          </w:p>
        </w:tc>
        <w:tc>
          <w:tcPr>
            <w:tcW w:w="3190" w:type="dxa"/>
          </w:tcPr>
          <w:p w14:paraId="65CC9049" w14:textId="77777777" w:rsidR="005F717B" w:rsidRPr="004C011B" w:rsidRDefault="005F717B" w:rsidP="00A43638">
            <w:pPr>
              <w:jc w:val="both"/>
            </w:pPr>
          </w:p>
        </w:tc>
      </w:tr>
      <w:tr w:rsidR="005F717B" w:rsidRPr="004C011B" w14:paraId="287B525A" w14:textId="77777777" w:rsidTr="00A43638">
        <w:tc>
          <w:tcPr>
            <w:tcW w:w="959" w:type="dxa"/>
          </w:tcPr>
          <w:p w14:paraId="5F1B07EB" w14:textId="77777777" w:rsidR="005F717B" w:rsidRPr="004C011B" w:rsidRDefault="005F717B" w:rsidP="00A43638">
            <w:pPr>
              <w:jc w:val="both"/>
            </w:pPr>
          </w:p>
        </w:tc>
        <w:tc>
          <w:tcPr>
            <w:tcW w:w="5421" w:type="dxa"/>
          </w:tcPr>
          <w:p w14:paraId="2B0BB6E3" w14:textId="77777777" w:rsidR="005F717B" w:rsidRPr="004C011B" w:rsidRDefault="005F717B" w:rsidP="00A43638">
            <w:pPr>
              <w:jc w:val="both"/>
            </w:pPr>
          </w:p>
        </w:tc>
        <w:tc>
          <w:tcPr>
            <w:tcW w:w="3190" w:type="dxa"/>
          </w:tcPr>
          <w:p w14:paraId="7B73E73F" w14:textId="77777777" w:rsidR="005F717B" w:rsidRPr="004C011B" w:rsidRDefault="005F717B" w:rsidP="00A43638">
            <w:pPr>
              <w:jc w:val="both"/>
            </w:pPr>
          </w:p>
        </w:tc>
      </w:tr>
      <w:tr w:rsidR="005F717B" w:rsidRPr="004C011B" w14:paraId="2B16B0B6" w14:textId="77777777" w:rsidTr="00A43638">
        <w:tc>
          <w:tcPr>
            <w:tcW w:w="959" w:type="dxa"/>
          </w:tcPr>
          <w:p w14:paraId="1E1300EB" w14:textId="77777777" w:rsidR="005F717B" w:rsidRPr="004C011B" w:rsidRDefault="005F717B" w:rsidP="00A43638">
            <w:pPr>
              <w:jc w:val="both"/>
            </w:pPr>
          </w:p>
        </w:tc>
        <w:tc>
          <w:tcPr>
            <w:tcW w:w="5421" w:type="dxa"/>
          </w:tcPr>
          <w:p w14:paraId="5A16F004" w14:textId="77777777" w:rsidR="005F717B" w:rsidRPr="004C011B" w:rsidRDefault="005F717B" w:rsidP="00A43638">
            <w:pPr>
              <w:jc w:val="both"/>
            </w:pPr>
          </w:p>
        </w:tc>
        <w:tc>
          <w:tcPr>
            <w:tcW w:w="3190" w:type="dxa"/>
          </w:tcPr>
          <w:p w14:paraId="3D02AF95" w14:textId="77777777" w:rsidR="005F717B" w:rsidRPr="004C011B" w:rsidRDefault="005F717B" w:rsidP="00A43638">
            <w:pPr>
              <w:jc w:val="both"/>
            </w:pPr>
          </w:p>
        </w:tc>
      </w:tr>
      <w:tr w:rsidR="005F717B" w:rsidRPr="004C011B" w14:paraId="5518C471" w14:textId="77777777" w:rsidTr="00A43638">
        <w:tc>
          <w:tcPr>
            <w:tcW w:w="6380" w:type="dxa"/>
            <w:gridSpan w:val="2"/>
          </w:tcPr>
          <w:p w14:paraId="2085F7D5" w14:textId="77777777" w:rsidR="005F717B" w:rsidRPr="004C011B" w:rsidRDefault="005F717B" w:rsidP="00A43638">
            <w:pPr>
              <w:jc w:val="both"/>
            </w:pPr>
            <w:r w:rsidRPr="004C011B">
              <w:t>Итого количество листов:</w:t>
            </w:r>
          </w:p>
        </w:tc>
        <w:tc>
          <w:tcPr>
            <w:tcW w:w="3190" w:type="dxa"/>
          </w:tcPr>
          <w:p w14:paraId="4E816551" w14:textId="77777777" w:rsidR="005F717B" w:rsidRPr="004C011B" w:rsidRDefault="005F717B" w:rsidP="00A43638">
            <w:pPr>
              <w:jc w:val="both"/>
            </w:pPr>
          </w:p>
        </w:tc>
      </w:tr>
    </w:tbl>
    <w:p w14:paraId="32351218" w14:textId="77777777" w:rsidR="005F717B" w:rsidRPr="004C011B" w:rsidRDefault="005F717B" w:rsidP="005F717B">
      <w:pPr>
        <w:ind w:firstLine="709"/>
        <w:jc w:val="both"/>
      </w:pPr>
    </w:p>
    <w:p w14:paraId="390403E7" w14:textId="77777777" w:rsidR="005F717B" w:rsidRPr="004C011B" w:rsidRDefault="005F717B" w:rsidP="005F717B">
      <w:pPr>
        <w:ind w:firstLine="709"/>
        <w:jc w:val="both"/>
      </w:pPr>
      <w:r w:rsidRPr="004C011B">
        <w:t>______________________   ____________          _____________________</w:t>
      </w:r>
    </w:p>
    <w:p w14:paraId="6A167EF2" w14:textId="77777777" w:rsidR="005F717B" w:rsidRPr="00886ACD" w:rsidRDefault="005F717B" w:rsidP="005F717B">
      <w:pPr>
        <w:ind w:firstLine="709"/>
        <w:jc w:val="both"/>
        <w:rPr>
          <w:sz w:val="18"/>
          <w:szCs w:val="18"/>
        </w:rPr>
      </w:pPr>
      <w:r w:rsidRPr="00886ACD">
        <w:rPr>
          <w:sz w:val="18"/>
          <w:szCs w:val="18"/>
        </w:rPr>
        <w:t xml:space="preserve">(должность, наименование </w:t>
      </w:r>
      <w:proofErr w:type="gramStart"/>
      <w:r w:rsidRPr="00886ACD">
        <w:rPr>
          <w:sz w:val="18"/>
          <w:szCs w:val="18"/>
        </w:rPr>
        <w:t xml:space="preserve">организации)   </w:t>
      </w:r>
      <w:proofErr w:type="gramEnd"/>
      <w:r w:rsidRPr="00886ACD">
        <w:rPr>
          <w:sz w:val="18"/>
          <w:szCs w:val="18"/>
        </w:rPr>
        <w:t xml:space="preserve">  </w:t>
      </w:r>
      <w:r w:rsidRPr="00886ACD">
        <w:rPr>
          <w:i/>
          <w:iCs/>
          <w:sz w:val="18"/>
          <w:szCs w:val="18"/>
        </w:rPr>
        <w:t xml:space="preserve">М.П. </w:t>
      </w:r>
      <w:r w:rsidRPr="00886ACD">
        <w:rPr>
          <w:sz w:val="18"/>
          <w:szCs w:val="18"/>
        </w:rPr>
        <w:t>(подпись)                                                      (фамилия инициалы)</w:t>
      </w:r>
    </w:p>
    <w:p w14:paraId="1FA845CE" w14:textId="77777777" w:rsidR="006B4ADA" w:rsidRPr="005E56D9" w:rsidRDefault="006B4ADA" w:rsidP="006B4ADA">
      <w:pPr>
        <w:pStyle w:val="Times12"/>
        <w:ind w:firstLine="0"/>
        <w:jc w:val="right"/>
        <w:rPr>
          <w:bCs w:val="0"/>
          <w:sz w:val="20"/>
          <w:szCs w:val="20"/>
        </w:rPr>
      </w:pPr>
    </w:p>
    <w:p w14:paraId="158AAE8E" w14:textId="77777777" w:rsidR="006B4ADA" w:rsidRPr="005E56D9" w:rsidRDefault="006B4ADA" w:rsidP="006B4ADA">
      <w:pPr>
        <w:pStyle w:val="Times12"/>
        <w:ind w:firstLine="0"/>
        <w:jc w:val="right"/>
        <w:rPr>
          <w:bCs w:val="0"/>
          <w:sz w:val="20"/>
          <w:szCs w:val="20"/>
        </w:rPr>
      </w:pPr>
    </w:p>
    <w:p w14:paraId="04573257" w14:textId="77777777" w:rsidR="006B4ADA" w:rsidRPr="005E56D9" w:rsidRDefault="006B4ADA" w:rsidP="006B4ADA">
      <w:pPr>
        <w:pStyle w:val="Times12"/>
        <w:ind w:firstLine="0"/>
        <w:jc w:val="right"/>
        <w:rPr>
          <w:bCs w:val="0"/>
          <w:sz w:val="20"/>
          <w:szCs w:val="20"/>
        </w:rPr>
      </w:pPr>
    </w:p>
    <w:p w14:paraId="2032E24A" w14:textId="77777777" w:rsidR="006B4ADA" w:rsidRPr="005E56D9" w:rsidRDefault="006B4ADA" w:rsidP="006B4ADA">
      <w:pPr>
        <w:pStyle w:val="Times12"/>
        <w:ind w:firstLine="0"/>
        <w:jc w:val="right"/>
        <w:rPr>
          <w:bCs w:val="0"/>
          <w:sz w:val="20"/>
          <w:szCs w:val="20"/>
        </w:rPr>
      </w:pPr>
    </w:p>
    <w:p w14:paraId="5B1FEA94" w14:textId="77777777" w:rsidR="006B4ADA" w:rsidRPr="005E56D9" w:rsidRDefault="006B4ADA" w:rsidP="006B4ADA">
      <w:pPr>
        <w:pStyle w:val="Times12"/>
        <w:ind w:firstLine="0"/>
        <w:jc w:val="right"/>
        <w:rPr>
          <w:bCs w:val="0"/>
          <w:sz w:val="20"/>
          <w:szCs w:val="20"/>
        </w:rPr>
      </w:pPr>
    </w:p>
    <w:p w14:paraId="7277045B" w14:textId="77777777" w:rsidR="006B4ADA" w:rsidRPr="005E56D9" w:rsidRDefault="006B4ADA" w:rsidP="006B4ADA">
      <w:pPr>
        <w:pStyle w:val="Times12"/>
        <w:ind w:firstLine="0"/>
        <w:jc w:val="right"/>
        <w:rPr>
          <w:bCs w:val="0"/>
          <w:sz w:val="20"/>
          <w:szCs w:val="20"/>
        </w:rPr>
      </w:pPr>
    </w:p>
    <w:p w14:paraId="5AEF1A08" w14:textId="77777777" w:rsidR="006B4ADA" w:rsidRPr="005E56D9" w:rsidRDefault="006B4ADA" w:rsidP="006B4ADA">
      <w:pPr>
        <w:pStyle w:val="Times12"/>
        <w:ind w:firstLine="0"/>
        <w:jc w:val="right"/>
        <w:rPr>
          <w:bCs w:val="0"/>
          <w:sz w:val="20"/>
          <w:szCs w:val="20"/>
        </w:rPr>
      </w:pPr>
    </w:p>
    <w:p w14:paraId="21C6923B" w14:textId="77777777" w:rsidR="006B4ADA" w:rsidRPr="005E56D9" w:rsidRDefault="006B4ADA" w:rsidP="006B4ADA">
      <w:pPr>
        <w:pStyle w:val="Times12"/>
        <w:ind w:firstLine="0"/>
        <w:jc w:val="right"/>
        <w:rPr>
          <w:bCs w:val="0"/>
          <w:sz w:val="20"/>
          <w:szCs w:val="20"/>
        </w:rPr>
      </w:pPr>
    </w:p>
    <w:p w14:paraId="504418C0" w14:textId="77777777" w:rsidR="006B4ADA" w:rsidRPr="005E56D9" w:rsidRDefault="006B4ADA" w:rsidP="006B4ADA">
      <w:pPr>
        <w:pStyle w:val="Times12"/>
        <w:ind w:firstLine="0"/>
        <w:jc w:val="right"/>
        <w:rPr>
          <w:bCs w:val="0"/>
          <w:sz w:val="20"/>
          <w:szCs w:val="20"/>
        </w:rPr>
      </w:pPr>
      <w:r w:rsidRPr="005E56D9">
        <w:rPr>
          <w:bCs w:val="0"/>
          <w:sz w:val="20"/>
          <w:szCs w:val="20"/>
        </w:rPr>
        <w:lastRenderedPageBreak/>
        <w:t>Приложение № 3</w:t>
      </w:r>
    </w:p>
    <w:p w14:paraId="5F767004"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5DB4235E"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2BDA5C9" w14:textId="77777777" w:rsidR="006B4ADA" w:rsidRPr="005E56D9" w:rsidRDefault="006B4ADA" w:rsidP="006B4ADA">
      <w:pPr>
        <w:pStyle w:val="1"/>
        <w:tabs>
          <w:tab w:val="left" w:pos="0"/>
        </w:tabs>
        <w:spacing w:after="0" w:line="240" w:lineRule="auto"/>
        <w:jc w:val="center"/>
        <w:rPr>
          <w:rFonts w:ascii="Times New Roman" w:hAnsi="Times New Roman"/>
        </w:rPr>
      </w:pPr>
    </w:p>
    <w:p w14:paraId="208E0BA7"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Форма описи документов, </w:t>
      </w:r>
    </w:p>
    <w:p w14:paraId="0461D446"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входящих в состав заявки на участие в запросе цен </w:t>
      </w:r>
    </w:p>
    <w:p w14:paraId="3819234C" w14:textId="77777777" w:rsidR="006B4ADA" w:rsidRPr="005E56D9" w:rsidRDefault="006B4ADA" w:rsidP="006B4ADA">
      <w:pPr>
        <w:rPr>
          <w:lang w:eastAsia="en-US"/>
        </w:rPr>
      </w:pPr>
    </w:p>
    <w:p w14:paraId="376BF858" w14:textId="77777777" w:rsidR="006B4ADA" w:rsidRPr="005E56D9" w:rsidRDefault="006B4ADA" w:rsidP="006B4ADA">
      <w:pPr>
        <w:pStyle w:val="ConsNormal"/>
        <w:widowControl/>
        <w:ind w:right="0" w:firstLine="0"/>
        <w:jc w:val="center"/>
        <w:rPr>
          <w:b/>
        </w:rPr>
      </w:pPr>
    </w:p>
    <w:tbl>
      <w:tblPr>
        <w:tblW w:w="0" w:type="auto"/>
        <w:tblLook w:val="04A0" w:firstRow="1" w:lastRow="0" w:firstColumn="1" w:lastColumn="0" w:noHBand="0" w:noVBand="1"/>
      </w:tblPr>
      <w:tblGrid>
        <w:gridCol w:w="5040"/>
        <w:gridCol w:w="5221"/>
      </w:tblGrid>
      <w:tr w:rsidR="006B4ADA" w:rsidRPr="005E56D9" w14:paraId="1544D9B8" w14:textId="77777777" w:rsidTr="0070251F">
        <w:trPr>
          <w:trHeight w:val="1134"/>
        </w:trPr>
        <w:tc>
          <w:tcPr>
            <w:tcW w:w="5068" w:type="dxa"/>
          </w:tcPr>
          <w:p w14:paraId="44232AB9" w14:textId="77777777" w:rsidR="006B4ADA" w:rsidRPr="005E56D9" w:rsidRDefault="006B4ADA" w:rsidP="0070251F">
            <w:pPr>
              <w:autoSpaceDE w:val="0"/>
              <w:jc w:val="both"/>
              <w:rPr>
                <w:sz w:val="22"/>
                <w:szCs w:val="22"/>
              </w:rPr>
            </w:pPr>
          </w:p>
          <w:p w14:paraId="142AE47C" w14:textId="77777777" w:rsidR="006B4ADA" w:rsidRPr="005E56D9" w:rsidRDefault="006B4ADA" w:rsidP="0070251F">
            <w:pPr>
              <w:autoSpaceDE w:val="0"/>
              <w:jc w:val="both"/>
              <w:rPr>
                <w:b/>
                <w:bCs/>
                <w:i/>
                <w:sz w:val="22"/>
                <w:szCs w:val="22"/>
              </w:rPr>
            </w:pPr>
            <w:r w:rsidRPr="005E56D9">
              <w:rPr>
                <w:sz w:val="22"/>
                <w:szCs w:val="22"/>
              </w:rPr>
              <w:br w:type="page"/>
            </w:r>
            <w:r w:rsidRPr="005E56D9">
              <w:rPr>
                <w:b/>
                <w:bCs/>
                <w:i/>
                <w:sz w:val="22"/>
                <w:szCs w:val="22"/>
              </w:rPr>
              <w:t>На бланке организации</w:t>
            </w:r>
          </w:p>
          <w:p w14:paraId="4C8C2464" w14:textId="77777777" w:rsidR="006B4ADA" w:rsidRPr="005E56D9" w:rsidRDefault="006B4ADA" w:rsidP="0070251F">
            <w:pPr>
              <w:autoSpaceDE w:val="0"/>
              <w:jc w:val="both"/>
              <w:rPr>
                <w:i/>
                <w:sz w:val="22"/>
                <w:szCs w:val="22"/>
              </w:rPr>
            </w:pPr>
            <w:r w:rsidRPr="005E56D9">
              <w:rPr>
                <w:i/>
                <w:sz w:val="22"/>
                <w:szCs w:val="22"/>
              </w:rPr>
              <w:t>Дата, исх. номер</w:t>
            </w:r>
          </w:p>
          <w:p w14:paraId="375CE4C6" w14:textId="77777777" w:rsidR="006B4ADA" w:rsidRPr="005E56D9" w:rsidRDefault="006B4ADA" w:rsidP="0070251F">
            <w:pPr>
              <w:autoSpaceDE w:val="0"/>
              <w:jc w:val="right"/>
              <w:rPr>
                <w:sz w:val="22"/>
                <w:szCs w:val="22"/>
              </w:rPr>
            </w:pPr>
          </w:p>
        </w:tc>
        <w:tc>
          <w:tcPr>
            <w:tcW w:w="5246" w:type="dxa"/>
          </w:tcPr>
          <w:p w14:paraId="01C14E9C" w14:textId="77777777" w:rsidR="006B4ADA" w:rsidRPr="005E56D9" w:rsidRDefault="006B4ADA" w:rsidP="0070251F">
            <w:pPr>
              <w:jc w:val="right"/>
              <w:rPr>
                <w:sz w:val="22"/>
                <w:szCs w:val="22"/>
              </w:rPr>
            </w:pPr>
            <w:r w:rsidRPr="005E56D9">
              <w:rPr>
                <w:sz w:val="22"/>
                <w:szCs w:val="22"/>
              </w:rPr>
              <w:t xml:space="preserve">Директору </w:t>
            </w:r>
          </w:p>
          <w:p w14:paraId="2E359CBE" w14:textId="77777777" w:rsidR="0070132E" w:rsidRDefault="006B4ADA" w:rsidP="0070132E">
            <w:pPr>
              <w:autoSpaceDE w:val="0"/>
              <w:autoSpaceDN w:val="0"/>
              <w:adjustRightInd w:val="0"/>
              <w:jc w:val="right"/>
              <w:rPr>
                <w:bCs/>
                <w:sz w:val="22"/>
                <w:szCs w:val="22"/>
                <w:lang w:eastAsia="en-US"/>
              </w:rPr>
            </w:pPr>
            <w:r w:rsidRPr="005E56D9">
              <w:rPr>
                <w:bCs/>
                <w:sz w:val="22"/>
                <w:szCs w:val="22"/>
                <w:lang w:eastAsia="en-US"/>
              </w:rPr>
              <w:t>АНО «</w:t>
            </w:r>
            <w:r w:rsidR="0070132E">
              <w:rPr>
                <w:bCs/>
                <w:sz w:val="22"/>
                <w:szCs w:val="22"/>
                <w:lang w:eastAsia="en-US"/>
              </w:rPr>
              <w:t xml:space="preserve">Туристско-информационный центр </w:t>
            </w:r>
          </w:p>
          <w:p w14:paraId="19E9D7D9" w14:textId="0832D9CB" w:rsidR="006B4ADA" w:rsidRPr="005E56D9" w:rsidRDefault="0070132E" w:rsidP="0070132E">
            <w:pPr>
              <w:autoSpaceDE w:val="0"/>
              <w:autoSpaceDN w:val="0"/>
              <w:adjustRightInd w:val="0"/>
              <w:jc w:val="right"/>
              <w:rPr>
                <w:bCs/>
                <w:sz w:val="22"/>
                <w:szCs w:val="22"/>
                <w:lang w:eastAsia="en-US"/>
              </w:rPr>
            </w:pPr>
            <w:r>
              <w:rPr>
                <w:bCs/>
                <w:sz w:val="22"/>
                <w:szCs w:val="22"/>
                <w:lang w:eastAsia="en-US"/>
              </w:rPr>
              <w:t>Амурской области</w:t>
            </w:r>
            <w:r w:rsidR="006B4ADA" w:rsidRPr="005E56D9">
              <w:rPr>
                <w:bCs/>
                <w:sz w:val="22"/>
                <w:szCs w:val="22"/>
                <w:lang w:eastAsia="en-US"/>
              </w:rPr>
              <w:t xml:space="preserve">» </w:t>
            </w:r>
          </w:p>
          <w:p w14:paraId="3B0A4D50" w14:textId="71D0534B" w:rsidR="006B4ADA" w:rsidRPr="005E56D9" w:rsidRDefault="0070132E" w:rsidP="0070251F">
            <w:pPr>
              <w:autoSpaceDE w:val="0"/>
              <w:autoSpaceDN w:val="0"/>
              <w:adjustRightInd w:val="0"/>
              <w:jc w:val="right"/>
              <w:rPr>
                <w:sz w:val="22"/>
                <w:szCs w:val="22"/>
              </w:rPr>
            </w:pPr>
            <w:r>
              <w:rPr>
                <w:bCs/>
                <w:sz w:val="22"/>
                <w:szCs w:val="22"/>
                <w:lang w:eastAsia="en-US"/>
              </w:rPr>
              <w:t>Решетникова О.А.</w:t>
            </w:r>
            <w:r w:rsidR="006B4ADA" w:rsidRPr="005E56D9">
              <w:rPr>
                <w:bCs/>
                <w:sz w:val="22"/>
                <w:szCs w:val="22"/>
                <w:lang w:eastAsia="en-US"/>
              </w:rPr>
              <w:t xml:space="preserve"> </w:t>
            </w:r>
          </w:p>
        </w:tc>
      </w:tr>
    </w:tbl>
    <w:p w14:paraId="0D6131A7" w14:textId="77777777" w:rsidR="006B4ADA" w:rsidRPr="005E56D9" w:rsidRDefault="006B4ADA" w:rsidP="006B4ADA">
      <w:pPr>
        <w:pStyle w:val="ConsNormal"/>
        <w:widowControl/>
        <w:ind w:right="0" w:firstLine="0"/>
        <w:jc w:val="center"/>
      </w:pPr>
    </w:p>
    <w:p w14:paraId="64BA83EB" w14:textId="77777777" w:rsidR="006B4ADA" w:rsidRPr="005E56D9" w:rsidRDefault="006B4ADA" w:rsidP="006B4ADA">
      <w:pPr>
        <w:pStyle w:val="ConsNormal"/>
        <w:widowControl/>
        <w:ind w:right="0" w:firstLine="0"/>
        <w:jc w:val="center"/>
      </w:pPr>
    </w:p>
    <w:p w14:paraId="6263CDAC" w14:textId="77777777" w:rsidR="006B4ADA" w:rsidRPr="005E56D9" w:rsidRDefault="006B4ADA" w:rsidP="006B4ADA">
      <w:pPr>
        <w:pStyle w:val="ConsNormal"/>
        <w:widowControl/>
        <w:ind w:right="0" w:firstLine="0"/>
        <w:jc w:val="center"/>
      </w:pPr>
      <w:r w:rsidRPr="005E56D9">
        <w:t xml:space="preserve"> ОПИСЬ ДОКУМЕНТОВ</w:t>
      </w:r>
    </w:p>
    <w:p w14:paraId="29D630A1" w14:textId="77777777" w:rsidR="006B4ADA" w:rsidRPr="005E56D9" w:rsidRDefault="006B4ADA" w:rsidP="006B4ADA">
      <w:pPr>
        <w:pStyle w:val="ConsNormal"/>
        <w:widowControl/>
        <w:ind w:right="0" w:firstLine="0"/>
        <w:jc w:val="center"/>
      </w:pPr>
      <w:r w:rsidRPr="005E56D9">
        <w:t>входящих в состав заявки на участие в Запросе цен</w:t>
      </w:r>
    </w:p>
    <w:p w14:paraId="19144E9B" w14:textId="77777777" w:rsidR="006B4ADA" w:rsidRPr="005E56D9" w:rsidRDefault="006B4ADA" w:rsidP="006B4ADA">
      <w:pPr>
        <w:pStyle w:val="ConsNormal"/>
        <w:widowControl/>
        <w:ind w:right="0" w:firstLine="0"/>
        <w:jc w:val="center"/>
      </w:pPr>
    </w:p>
    <w:p w14:paraId="3B185A0A" w14:textId="49F98D4B" w:rsidR="006B4ADA" w:rsidRPr="005E56D9" w:rsidRDefault="006B4ADA" w:rsidP="00886ACD">
      <w:pPr>
        <w:ind w:firstLine="709"/>
        <w:jc w:val="both"/>
        <w:rPr>
          <w:sz w:val="22"/>
          <w:szCs w:val="22"/>
        </w:rPr>
      </w:pPr>
      <w:r w:rsidRPr="005E56D9">
        <w:rPr>
          <w:sz w:val="22"/>
          <w:szCs w:val="22"/>
        </w:rPr>
        <w:t xml:space="preserve">Настоящим _______________________________________________________________________________ </w:t>
      </w:r>
    </w:p>
    <w:p w14:paraId="451DBD0E" w14:textId="2E48AB29" w:rsidR="005F717B" w:rsidRDefault="006B4ADA" w:rsidP="00886ACD">
      <w:pPr>
        <w:jc w:val="both"/>
        <w:rPr>
          <w:sz w:val="22"/>
          <w:szCs w:val="22"/>
        </w:rPr>
      </w:pPr>
      <w:r w:rsidRPr="00886ACD">
        <w:rPr>
          <w:i/>
          <w:sz w:val="20"/>
          <w:szCs w:val="20"/>
        </w:rPr>
        <w:t xml:space="preserve">                                                            </w:t>
      </w:r>
      <w:r w:rsidRPr="00886ACD">
        <w:rPr>
          <w:sz w:val="20"/>
          <w:szCs w:val="20"/>
        </w:rPr>
        <w:t>(наименование Участника закупки)</w:t>
      </w:r>
    </w:p>
    <w:p w14:paraId="10CFA2C0" w14:textId="3954C40D" w:rsidR="006B4ADA" w:rsidRPr="005E56D9" w:rsidRDefault="006B4ADA" w:rsidP="00886ACD">
      <w:pPr>
        <w:tabs>
          <w:tab w:val="left" w:pos="426"/>
        </w:tabs>
        <w:jc w:val="both"/>
        <w:rPr>
          <w:spacing w:val="3"/>
          <w:sz w:val="22"/>
          <w:szCs w:val="22"/>
        </w:rPr>
      </w:pPr>
      <w:r w:rsidRPr="005E56D9">
        <w:rPr>
          <w:sz w:val="22"/>
          <w:szCs w:val="22"/>
        </w:rPr>
        <w:t xml:space="preserve">подтверждает, что для участия </w:t>
      </w:r>
      <w:r w:rsidRPr="005E56D9">
        <w:rPr>
          <w:bCs/>
          <w:iCs/>
          <w:sz w:val="22"/>
          <w:szCs w:val="22"/>
        </w:rPr>
        <w:t>в открытом запросе цен</w:t>
      </w:r>
      <w:r w:rsidRPr="005E56D9">
        <w:rPr>
          <w:sz w:val="22"/>
          <w:szCs w:val="22"/>
        </w:rPr>
        <w:t xml:space="preserve"> </w:t>
      </w:r>
      <w:r w:rsidR="00886ACD" w:rsidRPr="004E54CA">
        <w:rPr>
          <w:sz w:val="22"/>
        </w:rPr>
        <w:t>на оказание услуг по технической поддержке и модернизации официального туристического портала Амурской области visitamur.ru</w:t>
      </w:r>
      <w:r w:rsidRPr="005E56D9">
        <w:rPr>
          <w:bCs/>
          <w:sz w:val="22"/>
          <w:szCs w:val="22"/>
          <w:shd w:val="clear" w:color="auto" w:fill="FFFFFF"/>
        </w:rPr>
        <w:t>,</w:t>
      </w:r>
      <w:r w:rsidR="00886ACD" w:rsidRPr="00886ACD">
        <w:rPr>
          <w:bCs/>
          <w:sz w:val="22"/>
          <w:szCs w:val="22"/>
          <w:shd w:val="clear" w:color="auto" w:fill="FFFFFF"/>
        </w:rPr>
        <w:t xml:space="preserve"> </w:t>
      </w:r>
      <w:r w:rsidRPr="005E56D9">
        <w:rPr>
          <w:spacing w:val="3"/>
          <w:sz w:val="22"/>
          <w:szCs w:val="22"/>
        </w:rPr>
        <w:t xml:space="preserve">представляет следующие документы </w:t>
      </w:r>
    </w:p>
    <w:p w14:paraId="08A36164" w14:textId="77777777" w:rsidR="006B4ADA" w:rsidRPr="005E56D9" w:rsidRDefault="006B4ADA" w:rsidP="006B4ADA">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6B4ADA" w:rsidRPr="005E56D9" w14:paraId="1171C683" w14:textId="77777777" w:rsidTr="0070251F">
        <w:trPr>
          <w:tblHeader/>
        </w:trPr>
        <w:tc>
          <w:tcPr>
            <w:tcW w:w="1107" w:type="dxa"/>
            <w:vAlign w:val="center"/>
          </w:tcPr>
          <w:p w14:paraId="7EDBF14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w:t>
            </w:r>
          </w:p>
          <w:p w14:paraId="56C4E4BF"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п/п</w:t>
            </w:r>
          </w:p>
        </w:tc>
        <w:tc>
          <w:tcPr>
            <w:tcW w:w="7540" w:type="dxa"/>
            <w:vAlign w:val="center"/>
          </w:tcPr>
          <w:p w14:paraId="5A886234"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 xml:space="preserve">Наименование документа </w:t>
            </w:r>
          </w:p>
        </w:tc>
        <w:tc>
          <w:tcPr>
            <w:tcW w:w="1276" w:type="dxa"/>
            <w:vAlign w:val="center"/>
          </w:tcPr>
          <w:p w14:paraId="3D2C5788"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Число</w:t>
            </w:r>
          </w:p>
          <w:p w14:paraId="6926D2C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страниц</w:t>
            </w:r>
          </w:p>
        </w:tc>
      </w:tr>
      <w:tr w:rsidR="006B4ADA" w:rsidRPr="005E56D9" w14:paraId="57188BA2" w14:textId="77777777" w:rsidTr="0070251F">
        <w:tc>
          <w:tcPr>
            <w:tcW w:w="1107" w:type="dxa"/>
            <w:vAlign w:val="center"/>
          </w:tcPr>
          <w:p w14:paraId="54D9405E" w14:textId="77777777" w:rsidR="006B4ADA" w:rsidRPr="005E56D9" w:rsidRDefault="006B4ADA" w:rsidP="0070251F">
            <w:pPr>
              <w:tabs>
                <w:tab w:val="left" w:pos="284"/>
              </w:tabs>
              <w:rPr>
                <w:sz w:val="22"/>
                <w:szCs w:val="22"/>
              </w:rPr>
            </w:pPr>
          </w:p>
        </w:tc>
        <w:tc>
          <w:tcPr>
            <w:tcW w:w="7540" w:type="dxa"/>
          </w:tcPr>
          <w:p w14:paraId="2D87398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7B5DE2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EC09B92" w14:textId="77777777" w:rsidTr="0070251F">
        <w:tc>
          <w:tcPr>
            <w:tcW w:w="1107" w:type="dxa"/>
            <w:vAlign w:val="center"/>
          </w:tcPr>
          <w:p w14:paraId="63B19D4B" w14:textId="77777777" w:rsidR="006B4ADA" w:rsidRPr="005E56D9" w:rsidRDefault="006B4ADA" w:rsidP="0070251F">
            <w:pPr>
              <w:tabs>
                <w:tab w:val="left" w:pos="284"/>
              </w:tabs>
              <w:rPr>
                <w:sz w:val="22"/>
                <w:szCs w:val="22"/>
              </w:rPr>
            </w:pPr>
          </w:p>
        </w:tc>
        <w:tc>
          <w:tcPr>
            <w:tcW w:w="7540" w:type="dxa"/>
          </w:tcPr>
          <w:p w14:paraId="2FEC1F1D"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0725F5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544863" w14:textId="77777777" w:rsidTr="0070251F">
        <w:tc>
          <w:tcPr>
            <w:tcW w:w="1107" w:type="dxa"/>
            <w:vAlign w:val="center"/>
          </w:tcPr>
          <w:p w14:paraId="0E1CF966" w14:textId="77777777" w:rsidR="006B4ADA" w:rsidRPr="005E56D9" w:rsidRDefault="006B4ADA" w:rsidP="0070251F">
            <w:pPr>
              <w:tabs>
                <w:tab w:val="left" w:pos="284"/>
              </w:tabs>
              <w:rPr>
                <w:sz w:val="22"/>
                <w:szCs w:val="22"/>
              </w:rPr>
            </w:pPr>
          </w:p>
        </w:tc>
        <w:tc>
          <w:tcPr>
            <w:tcW w:w="7540" w:type="dxa"/>
          </w:tcPr>
          <w:p w14:paraId="08986ADE"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5A486B96"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7065D0C7" w14:textId="77777777" w:rsidTr="0070251F">
        <w:tc>
          <w:tcPr>
            <w:tcW w:w="1107" w:type="dxa"/>
            <w:vAlign w:val="center"/>
          </w:tcPr>
          <w:p w14:paraId="6769D135" w14:textId="77777777" w:rsidR="006B4ADA" w:rsidRPr="005E56D9" w:rsidRDefault="006B4ADA" w:rsidP="0070251F">
            <w:pPr>
              <w:tabs>
                <w:tab w:val="left" w:pos="284"/>
              </w:tabs>
              <w:rPr>
                <w:sz w:val="22"/>
                <w:szCs w:val="22"/>
              </w:rPr>
            </w:pPr>
          </w:p>
        </w:tc>
        <w:tc>
          <w:tcPr>
            <w:tcW w:w="7540" w:type="dxa"/>
          </w:tcPr>
          <w:p w14:paraId="618BD6E3"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BFAD3D"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51A6C1E" w14:textId="77777777" w:rsidTr="0070251F">
        <w:tc>
          <w:tcPr>
            <w:tcW w:w="1107" w:type="dxa"/>
            <w:vAlign w:val="center"/>
          </w:tcPr>
          <w:p w14:paraId="0D075769" w14:textId="77777777" w:rsidR="006B4ADA" w:rsidRPr="005E56D9" w:rsidRDefault="006B4ADA" w:rsidP="0070251F">
            <w:pPr>
              <w:tabs>
                <w:tab w:val="left" w:pos="284"/>
              </w:tabs>
              <w:jc w:val="center"/>
              <w:rPr>
                <w:sz w:val="22"/>
                <w:szCs w:val="22"/>
              </w:rPr>
            </w:pPr>
          </w:p>
        </w:tc>
        <w:tc>
          <w:tcPr>
            <w:tcW w:w="7540" w:type="dxa"/>
          </w:tcPr>
          <w:p w14:paraId="6DB10705"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B674DA4"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6CB6E918" w14:textId="77777777" w:rsidTr="0070251F">
        <w:tc>
          <w:tcPr>
            <w:tcW w:w="1107" w:type="dxa"/>
            <w:vAlign w:val="center"/>
          </w:tcPr>
          <w:p w14:paraId="61B25EB6" w14:textId="77777777" w:rsidR="006B4ADA" w:rsidRPr="005E56D9" w:rsidRDefault="006B4ADA" w:rsidP="0070251F">
            <w:pPr>
              <w:tabs>
                <w:tab w:val="left" w:pos="284"/>
              </w:tabs>
              <w:jc w:val="center"/>
              <w:rPr>
                <w:sz w:val="22"/>
                <w:szCs w:val="22"/>
              </w:rPr>
            </w:pPr>
          </w:p>
        </w:tc>
        <w:tc>
          <w:tcPr>
            <w:tcW w:w="7540" w:type="dxa"/>
          </w:tcPr>
          <w:p w14:paraId="12E8659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88DA3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696873" w14:textId="77777777" w:rsidTr="0070251F">
        <w:tc>
          <w:tcPr>
            <w:tcW w:w="1107" w:type="dxa"/>
            <w:vAlign w:val="center"/>
          </w:tcPr>
          <w:p w14:paraId="40193707" w14:textId="77777777" w:rsidR="006B4ADA" w:rsidRPr="005E56D9" w:rsidRDefault="006B4ADA" w:rsidP="0070251F">
            <w:pPr>
              <w:tabs>
                <w:tab w:val="left" w:pos="284"/>
              </w:tabs>
              <w:jc w:val="center"/>
              <w:rPr>
                <w:sz w:val="22"/>
                <w:szCs w:val="22"/>
              </w:rPr>
            </w:pPr>
          </w:p>
        </w:tc>
        <w:tc>
          <w:tcPr>
            <w:tcW w:w="7540" w:type="dxa"/>
          </w:tcPr>
          <w:p w14:paraId="2260E462"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A2639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CDD0133" w14:textId="77777777" w:rsidTr="0070251F">
        <w:tc>
          <w:tcPr>
            <w:tcW w:w="1107" w:type="dxa"/>
            <w:vAlign w:val="center"/>
          </w:tcPr>
          <w:p w14:paraId="11D8BAB4" w14:textId="77777777" w:rsidR="006B4ADA" w:rsidRPr="005E56D9" w:rsidRDefault="006B4ADA" w:rsidP="0070251F">
            <w:pPr>
              <w:tabs>
                <w:tab w:val="left" w:pos="284"/>
              </w:tabs>
              <w:jc w:val="center"/>
              <w:rPr>
                <w:sz w:val="22"/>
                <w:szCs w:val="22"/>
              </w:rPr>
            </w:pPr>
          </w:p>
        </w:tc>
        <w:tc>
          <w:tcPr>
            <w:tcW w:w="7540" w:type="dxa"/>
          </w:tcPr>
          <w:p w14:paraId="427F4456"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76D72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955734" w14:textId="77777777" w:rsidTr="0070251F">
        <w:tc>
          <w:tcPr>
            <w:tcW w:w="1107" w:type="dxa"/>
            <w:vAlign w:val="center"/>
          </w:tcPr>
          <w:p w14:paraId="3583C4BD" w14:textId="77777777" w:rsidR="006B4ADA" w:rsidRPr="005E56D9" w:rsidRDefault="006B4ADA" w:rsidP="0070251F">
            <w:pPr>
              <w:tabs>
                <w:tab w:val="left" w:pos="284"/>
              </w:tabs>
              <w:jc w:val="center"/>
              <w:rPr>
                <w:sz w:val="22"/>
                <w:szCs w:val="22"/>
              </w:rPr>
            </w:pPr>
          </w:p>
        </w:tc>
        <w:tc>
          <w:tcPr>
            <w:tcW w:w="7540" w:type="dxa"/>
          </w:tcPr>
          <w:p w14:paraId="1B1F5DE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D6144B3"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EF52F58" w14:textId="77777777" w:rsidTr="0070251F">
        <w:tc>
          <w:tcPr>
            <w:tcW w:w="1107" w:type="dxa"/>
            <w:vAlign w:val="center"/>
          </w:tcPr>
          <w:p w14:paraId="773F2700" w14:textId="77777777" w:rsidR="006B4ADA" w:rsidRPr="005E56D9" w:rsidRDefault="006B4ADA" w:rsidP="0070251F">
            <w:pPr>
              <w:tabs>
                <w:tab w:val="left" w:pos="284"/>
              </w:tabs>
              <w:jc w:val="center"/>
              <w:rPr>
                <w:sz w:val="22"/>
                <w:szCs w:val="22"/>
              </w:rPr>
            </w:pPr>
          </w:p>
        </w:tc>
        <w:tc>
          <w:tcPr>
            <w:tcW w:w="7540" w:type="dxa"/>
          </w:tcPr>
          <w:p w14:paraId="4CC82548"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4B25C8"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516341F" w14:textId="77777777" w:rsidTr="0070251F">
        <w:tc>
          <w:tcPr>
            <w:tcW w:w="1107" w:type="dxa"/>
            <w:vAlign w:val="center"/>
          </w:tcPr>
          <w:p w14:paraId="3F25F399" w14:textId="77777777" w:rsidR="006B4ADA" w:rsidRPr="005E56D9" w:rsidRDefault="006B4ADA" w:rsidP="0070251F">
            <w:pPr>
              <w:tabs>
                <w:tab w:val="left" w:pos="284"/>
              </w:tabs>
              <w:jc w:val="center"/>
              <w:rPr>
                <w:sz w:val="22"/>
                <w:szCs w:val="22"/>
              </w:rPr>
            </w:pPr>
          </w:p>
        </w:tc>
        <w:tc>
          <w:tcPr>
            <w:tcW w:w="7540" w:type="dxa"/>
          </w:tcPr>
          <w:p w14:paraId="2DFF0A00"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C2F7E8A"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5C6E7AF" w14:textId="77777777" w:rsidTr="0070251F">
        <w:tc>
          <w:tcPr>
            <w:tcW w:w="1107" w:type="dxa"/>
            <w:vAlign w:val="center"/>
          </w:tcPr>
          <w:p w14:paraId="2FDA67BF" w14:textId="77777777" w:rsidR="006B4ADA" w:rsidRPr="005E56D9" w:rsidRDefault="006B4ADA" w:rsidP="0070251F">
            <w:pPr>
              <w:tabs>
                <w:tab w:val="left" w:pos="284"/>
              </w:tabs>
              <w:jc w:val="center"/>
              <w:rPr>
                <w:sz w:val="22"/>
                <w:szCs w:val="22"/>
              </w:rPr>
            </w:pPr>
          </w:p>
        </w:tc>
        <w:tc>
          <w:tcPr>
            <w:tcW w:w="7540" w:type="dxa"/>
          </w:tcPr>
          <w:p w14:paraId="68CAE61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AEA338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03B35C6" w14:textId="77777777" w:rsidTr="0070251F">
        <w:tc>
          <w:tcPr>
            <w:tcW w:w="1107" w:type="dxa"/>
            <w:vAlign w:val="center"/>
          </w:tcPr>
          <w:p w14:paraId="0AB2D5CE" w14:textId="77777777" w:rsidR="006B4ADA" w:rsidRPr="005E56D9" w:rsidRDefault="006B4ADA" w:rsidP="0070251F">
            <w:pPr>
              <w:tabs>
                <w:tab w:val="left" w:pos="284"/>
              </w:tabs>
              <w:jc w:val="center"/>
              <w:rPr>
                <w:sz w:val="22"/>
                <w:szCs w:val="22"/>
              </w:rPr>
            </w:pPr>
          </w:p>
        </w:tc>
        <w:tc>
          <w:tcPr>
            <w:tcW w:w="7540" w:type="dxa"/>
          </w:tcPr>
          <w:p w14:paraId="09C10047"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345F5C"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AF1A5C8" w14:textId="77777777" w:rsidTr="0070251F">
        <w:tc>
          <w:tcPr>
            <w:tcW w:w="1107" w:type="dxa"/>
            <w:vAlign w:val="center"/>
          </w:tcPr>
          <w:p w14:paraId="4A8AAF3E" w14:textId="77777777" w:rsidR="006B4ADA" w:rsidRPr="005E56D9" w:rsidRDefault="006B4ADA" w:rsidP="0070251F">
            <w:pPr>
              <w:tabs>
                <w:tab w:val="left" w:pos="284"/>
              </w:tabs>
              <w:jc w:val="center"/>
              <w:rPr>
                <w:sz w:val="22"/>
                <w:szCs w:val="22"/>
              </w:rPr>
            </w:pPr>
          </w:p>
        </w:tc>
        <w:tc>
          <w:tcPr>
            <w:tcW w:w="7540" w:type="dxa"/>
          </w:tcPr>
          <w:p w14:paraId="4571ADD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272C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8EF2CB7" w14:textId="77777777" w:rsidTr="0070251F">
        <w:tc>
          <w:tcPr>
            <w:tcW w:w="1107" w:type="dxa"/>
            <w:vAlign w:val="center"/>
          </w:tcPr>
          <w:p w14:paraId="6371AEAA" w14:textId="77777777" w:rsidR="006B4ADA" w:rsidRPr="005E56D9" w:rsidRDefault="006B4ADA" w:rsidP="0070251F">
            <w:pPr>
              <w:tabs>
                <w:tab w:val="left" w:pos="284"/>
              </w:tabs>
              <w:jc w:val="center"/>
              <w:rPr>
                <w:sz w:val="22"/>
                <w:szCs w:val="22"/>
              </w:rPr>
            </w:pPr>
          </w:p>
        </w:tc>
        <w:tc>
          <w:tcPr>
            <w:tcW w:w="7540" w:type="dxa"/>
          </w:tcPr>
          <w:p w14:paraId="1B4694C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DC5D0FB"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B1FF6C" w14:textId="77777777" w:rsidTr="0070251F">
        <w:tc>
          <w:tcPr>
            <w:tcW w:w="1107" w:type="dxa"/>
            <w:vAlign w:val="center"/>
          </w:tcPr>
          <w:p w14:paraId="7A9321F2" w14:textId="77777777" w:rsidR="006B4ADA" w:rsidRPr="005E56D9" w:rsidRDefault="006B4ADA" w:rsidP="0070251F">
            <w:pPr>
              <w:tabs>
                <w:tab w:val="left" w:pos="284"/>
              </w:tabs>
              <w:jc w:val="center"/>
              <w:rPr>
                <w:sz w:val="22"/>
                <w:szCs w:val="22"/>
              </w:rPr>
            </w:pPr>
          </w:p>
        </w:tc>
        <w:tc>
          <w:tcPr>
            <w:tcW w:w="7540" w:type="dxa"/>
          </w:tcPr>
          <w:p w14:paraId="798A4D54" w14:textId="77777777" w:rsidR="006B4ADA" w:rsidRPr="005E56D9" w:rsidRDefault="006B4ADA" w:rsidP="0070251F">
            <w:pPr>
              <w:pStyle w:val="a6"/>
              <w:rPr>
                <w:rFonts w:ascii="Times New Roman" w:hAnsi="Times New Roman"/>
                <w:sz w:val="22"/>
                <w:szCs w:val="22"/>
                <w:lang w:val="ru-RU" w:eastAsia="ru-RU"/>
              </w:rPr>
            </w:pPr>
            <w:r w:rsidRPr="005E56D9">
              <w:rPr>
                <w:rFonts w:ascii="Times New Roman" w:hAnsi="Times New Roman"/>
                <w:sz w:val="22"/>
                <w:szCs w:val="22"/>
                <w:lang w:val="ru-RU" w:eastAsia="ru-RU"/>
              </w:rPr>
              <w:t>Итого количество листов</w:t>
            </w:r>
          </w:p>
        </w:tc>
        <w:tc>
          <w:tcPr>
            <w:tcW w:w="1276" w:type="dxa"/>
          </w:tcPr>
          <w:p w14:paraId="49C578A4" w14:textId="77777777" w:rsidR="006B4ADA" w:rsidRPr="005E56D9" w:rsidRDefault="006B4ADA" w:rsidP="0070251F">
            <w:pPr>
              <w:pStyle w:val="a6"/>
              <w:rPr>
                <w:rFonts w:ascii="Times New Roman" w:hAnsi="Times New Roman"/>
                <w:sz w:val="22"/>
                <w:szCs w:val="22"/>
                <w:lang w:val="ru-RU" w:eastAsia="ru-RU"/>
              </w:rPr>
            </w:pPr>
          </w:p>
        </w:tc>
      </w:tr>
    </w:tbl>
    <w:p w14:paraId="42A0B5E4" w14:textId="77777777" w:rsidR="006B4ADA" w:rsidRPr="005E56D9" w:rsidRDefault="006B4ADA" w:rsidP="006B4ADA">
      <w:pPr>
        <w:rPr>
          <w:sz w:val="22"/>
          <w:szCs w:val="22"/>
        </w:rPr>
      </w:pPr>
    </w:p>
    <w:p w14:paraId="2A6EB5A2" w14:textId="77777777" w:rsidR="006B4ADA" w:rsidRPr="005E56D9" w:rsidRDefault="006B4ADA" w:rsidP="006B4ADA">
      <w:pPr>
        <w:rPr>
          <w:sz w:val="22"/>
          <w:szCs w:val="22"/>
        </w:rPr>
      </w:pPr>
    </w:p>
    <w:p w14:paraId="743ADE77" w14:textId="77777777" w:rsidR="006B4ADA" w:rsidRPr="005E56D9" w:rsidRDefault="006B4ADA" w:rsidP="006B4ADA">
      <w:pPr>
        <w:rPr>
          <w:sz w:val="22"/>
          <w:szCs w:val="22"/>
        </w:rPr>
      </w:pPr>
      <w:bookmarkStart w:id="0" w:name="_Toc255987077"/>
      <w:bookmarkStart w:id="1" w:name="_Toc326685854"/>
      <w:r w:rsidRPr="005E56D9">
        <w:rPr>
          <w:sz w:val="22"/>
          <w:szCs w:val="22"/>
        </w:rPr>
        <w:t>_______________________________________________  ________________    __________________________</w:t>
      </w:r>
    </w:p>
    <w:p w14:paraId="11757A89" w14:textId="77777777" w:rsidR="006B4ADA" w:rsidRPr="00886ACD" w:rsidRDefault="006B4ADA" w:rsidP="006B4ADA">
      <w:pPr>
        <w:rPr>
          <w:sz w:val="18"/>
          <w:szCs w:val="18"/>
        </w:rPr>
      </w:pPr>
      <w:r w:rsidRPr="00886ACD">
        <w:rPr>
          <w:sz w:val="18"/>
          <w:szCs w:val="18"/>
        </w:rPr>
        <w:t xml:space="preserve">       (должность, наименование </w:t>
      </w:r>
      <w:proofErr w:type="gramStart"/>
      <w:r w:rsidRPr="00886ACD">
        <w:rPr>
          <w:sz w:val="18"/>
          <w:szCs w:val="18"/>
        </w:rPr>
        <w:t xml:space="preserve">организации)   </w:t>
      </w:r>
      <w:proofErr w:type="gramEnd"/>
      <w:r w:rsidRPr="00886ACD">
        <w:rPr>
          <w:sz w:val="18"/>
          <w:szCs w:val="18"/>
        </w:rPr>
        <w:t xml:space="preserve">                          (подпись)                 (фамилия, инициалы)</w:t>
      </w:r>
    </w:p>
    <w:p w14:paraId="62EAA49F" w14:textId="77777777" w:rsidR="006B4ADA" w:rsidRPr="00886ACD" w:rsidRDefault="006B4ADA" w:rsidP="006B4ADA">
      <w:pPr>
        <w:shd w:val="clear" w:color="auto" w:fill="FFFFFF"/>
        <w:textAlignment w:val="baseline"/>
        <w:rPr>
          <w:i/>
          <w:iCs/>
          <w:sz w:val="18"/>
          <w:szCs w:val="18"/>
        </w:rPr>
      </w:pPr>
      <w:r w:rsidRPr="00886ACD">
        <w:rPr>
          <w:i/>
          <w:iCs/>
          <w:sz w:val="18"/>
          <w:szCs w:val="18"/>
        </w:rPr>
        <w:t xml:space="preserve">                                                                           М.П. </w:t>
      </w:r>
    </w:p>
    <w:p w14:paraId="5EBA5335" w14:textId="77777777" w:rsidR="006B4ADA" w:rsidRPr="005E56D9" w:rsidRDefault="006B4ADA" w:rsidP="006B4ADA">
      <w:pPr>
        <w:pStyle w:val="Times12"/>
        <w:ind w:firstLine="0"/>
        <w:jc w:val="right"/>
        <w:rPr>
          <w:bCs w:val="0"/>
          <w:sz w:val="22"/>
        </w:rPr>
      </w:pPr>
    </w:p>
    <w:p w14:paraId="2D17043A" w14:textId="77777777" w:rsidR="006B4ADA" w:rsidRPr="005E56D9" w:rsidRDefault="006B4ADA" w:rsidP="006B4ADA">
      <w:pPr>
        <w:tabs>
          <w:tab w:val="left" w:pos="3180"/>
          <w:tab w:val="right" w:pos="9922"/>
        </w:tabs>
        <w:rPr>
          <w:b/>
          <w:sz w:val="22"/>
          <w:szCs w:val="22"/>
        </w:rPr>
      </w:pPr>
    </w:p>
    <w:p w14:paraId="6709F517" w14:textId="77777777" w:rsidR="006B4ADA" w:rsidRPr="005E56D9" w:rsidRDefault="006B4ADA" w:rsidP="006B4ADA">
      <w:pPr>
        <w:tabs>
          <w:tab w:val="left" w:pos="3180"/>
          <w:tab w:val="right" w:pos="9922"/>
        </w:tabs>
        <w:rPr>
          <w:b/>
          <w:sz w:val="22"/>
          <w:szCs w:val="22"/>
        </w:rPr>
      </w:pPr>
    </w:p>
    <w:p w14:paraId="040C7343" w14:textId="77777777" w:rsidR="006B4ADA" w:rsidRPr="005E56D9" w:rsidRDefault="006B4ADA" w:rsidP="006B4ADA">
      <w:pPr>
        <w:tabs>
          <w:tab w:val="left" w:pos="3180"/>
          <w:tab w:val="right" w:pos="9922"/>
        </w:tabs>
        <w:rPr>
          <w:b/>
          <w:sz w:val="22"/>
          <w:szCs w:val="22"/>
        </w:rPr>
      </w:pPr>
    </w:p>
    <w:bookmarkEnd w:id="0"/>
    <w:bookmarkEnd w:id="1"/>
    <w:p w14:paraId="6CAE8723" w14:textId="77777777" w:rsidR="006B4ADA" w:rsidRPr="005E56D9" w:rsidRDefault="006B4ADA" w:rsidP="006B4ADA">
      <w:pPr>
        <w:pStyle w:val="Times12"/>
        <w:ind w:firstLine="0"/>
        <w:jc w:val="right"/>
        <w:rPr>
          <w:bCs w:val="0"/>
          <w:sz w:val="22"/>
        </w:rPr>
      </w:pPr>
    </w:p>
    <w:p w14:paraId="7E833396" w14:textId="77777777" w:rsidR="006B4ADA" w:rsidRPr="005E56D9" w:rsidRDefault="006B4ADA" w:rsidP="006B4ADA">
      <w:pPr>
        <w:pStyle w:val="Times12"/>
        <w:ind w:firstLine="0"/>
        <w:jc w:val="right"/>
        <w:rPr>
          <w:bCs w:val="0"/>
          <w:sz w:val="22"/>
        </w:rPr>
      </w:pPr>
    </w:p>
    <w:p w14:paraId="0A5EF4A9" w14:textId="77777777" w:rsidR="006B4ADA" w:rsidRPr="005E56D9" w:rsidRDefault="006B4ADA" w:rsidP="006B4ADA">
      <w:pPr>
        <w:pStyle w:val="Times12"/>
        <w:ind w:firstLine="0"/>
        <w:jc w:val="right"/>
        <w:rPr>
          <w:bCs w:val="0"/>
          <w:sz w:val="22"/>
        </w:rPr>
      </w:pPr>
    </w:p>
    <w:p w14:paraId="77DCB1E9" w14:textId="77777777" w:rsidR="006B4ADA" w:rsidRDefault="006B4ADA" w:rsidP="006B4ADA">
      <w:pPr>
        <w:pStyle w:val="Times12"/>
        <w:ind w:firstLine="0"/>
        <w:jc w:val="right"/>
        <w:rPr>
          <w:bCs w:val="0"/>
          <w:sz w:val="22"/>
        </w:rPr>
      </w:pPr>
    </w:p>
    <w:p w14:paraId="37032CE4" w14:textId="77777777" w:rsidR="005F717B" w:rsidRDefault="005F717B" w:rsidP="006B4ADA">
      <w:pPr>
        <w:pStyle w:val="Times12"/>
        <w:ind w:firstLine="0"/>
        <w:jc w:val="right"/>
        <w:rPr>
          <w:bCs w:val="0"/>
          <w:sz w:val="22"/>
        </w:rPr>
      </w:pPr>
    </w:p>
    <w:p w14:paraId="5156C29B" w14:textId="77777777" w:rsidR="005F717B" w:rsidRPr="005E56D9" w:rsidRDefault="005F717B" w:rsidP="006B4ADA">
      <w:pPr>
        <w:pStyle w:val="Times12"/>
        <w:ind w:firstLine="0"/>
        <w:jc w:val="right"/>
        <w:rPr>
          <w:bCs w:val="0"/>
          <w:sz w:val="22"/>
        </w:rPr>
      </w:pPr>
    </w:p>
    <w:p w14:paraId="68A23286" w14:textId="77777777" w:rsidR="006B4ADA" w:rsidRPr="005E56D9" w:rsidRDefault="006B4ADA" w:rsidP="006B4ADA">
      <w:pPr>
        <w:pStyle w:val="Times12"/>
        <w:ind w:firstLine="0"/>
        <w:jc w:val="right"/>
        <w:rPr>
          <w:bCs w:val="0"/>
          <w:sz w:val="22"/>
        </w:rPr>
      </w:pPr>
    </w:p>
    <w:p w14:paraId="2515EB23" w14:textId="77777777" w:rsidR="00886ACD" w:rsidRPr="00564399" w:rsidRDefault="00886ACD" w:rsidP="006B4ADA">
      <w:pPr>
        <w:pStyle w:val="Times12"/>
        <w:ind w:firstLine="0"/>
        <w:jc w:val="right"/>
        <w:rPr>
          <w:bCs w:val="0"/>
          <w:sz w:val="18"/>
          <w:szCs w:val="18"/>
        </w:rPr>
      </w:pPr>
    </w:p>
    <w:p w14:paraId="7E068178" w14:textId="2D014738" w:rsidR="006B4ADA" w:rsidRPr="00886ACD" w:rsidRDefault="006B4ADA" w:rsidP="006B4ADA">
      <w:pPr>
        <w:pStyle w:val="Times12"/>
        <w:ind w:firstLine="0"/>
        <w:jc w:val="right"/>
        <w:rPr>
          <w:bCs w:val="0"/>
          <w:sz w:val="18"/>
          <w:szCs w:val="18"/>
        </w:rPr>
      </w:pPr>
      <w:r w:rsidRPr="00886ACD">
        <w:rPr>
          <w:bCs w:val="0"/>
          <w:sz w:val="18"/>
          <w:szCs w:val="18"/>
        </w:rPr>
        <w:lastRenderedPageBreak/>
        <w:t>Приложение № 4</w:t>
      </w:r>
    </w:p>
    <w:p w14:paraId="5AA1C3AA" w14:textId="77777777" w:rsidR="006B4ADA" w:rsidRPr="00886ACD" w:rsidRDefault="006B4ADA" w:rsidP="006B4ADA">
      <w:pPr>
        <w:pStyle w:val="Times12"/>
        <w:ind w:firstLine="0"/>
        <w:jc w:val="right"/>
        <w:rPr>
          <w:bCs w:val="0"/>
          <w:sz w:val="18"/>
          <w:szCs w:val="18"/>
        </w:rPr>
      </w:pPr>
      <w:r w:rsidRPr="00886ACD">
        <w:rPr>
          <w:bCs w:val="0"/>
          <w:sz w:val="18"/>
          <w:szCs w:val="18"/>
        </w:rPr>
        <w:t>к Извещению о проведении</w:t>
      </w:r>
    </w:p>
    <w:p w14:paraId="0ADC4054" w14:textId="77777777" w:rsidR="006B4ADA" w:rsidRPr="00886ACD" w:rsidRDefault="006B4ADA" w:rsidP="006B4ADA">
      <w:pPr>
        <w:pStyle w:val="Times12"/>
        <w:ind w:firstLine="0"/>
        <w:jc w:val="right"/>
        <w:rPr>
          <w:bCs w:val="0"/>
          <w:sz w:val="18"/>
          <w:szCs w:val="18"/>
        </w:rPr>
      </w:pPr>
      <w:r w:rsidRPr="00886ACD">
        <w:rPr>
          <w:bCs w:val="0"/>
          <w:sz w:val="18"/>
          <w:szCs w:val="18"/>
        </w:rPr>
        <w:t xml:space="preserve"> открытого запроса цен </w:t>
      </w:r>
    </w:p>
    <w:p w14:paraId="3E9C9BC0" w14:textId="77777777" w:rsidR="006B4ADA" w:rsidRPr="005E56D9" w:rsidRDefault="006B4ADA" w:rsidP="006B4ADA">
      <w:pPr>
        <w:tabs>
          <w:tab w:val="left" w:pos="880"/>
          <w:tab w:val="right" w:pos="9921"/>
        </w:tabs>
        <w:rPr>
          <w:sz w:val="22"/>
          <w:szCs w:val="22"/>
        </w:rPr>
      </w:pPr>
      <w:r w:rsidRPr="005E56D9">
        <w:rPr>
          <w:sz w:val="22"/>
          <w:szCs w:val="22"/>
        </w:rPr>
        <w:tab/>
      </w:r>
    </w:p>
    <w:p w14:paraId="190FE84C" w14:textId="77777777" w:rsidR="006B4ADA" w:rsidRPr="005E56D9" w:rsidRDefault="006B4ADA" w:rsidP="006B4ADA">
      <w:pPr>
        <w:jc w:val="center"/>
        <w:rPr>
          <w:sz w:val="22"/>
          <w:szCs w:val="22"/>
        </w:rPr>
      </w:pPr>
      <w:r w:rsidRPr="005E56D9">
        <w:rPr>
          <w:sz w:val="22"/>
          <w:szCs w:val="22"/>
        </w:rPr>
        <w:t>СОГЛАСИЕ</w:t>
      </w:r>
      <w:r w:rsidRPr="005E56D9">
        <w:rPr>
          <w:sz w:val="22"/>
          <w:szCs w:val="22"/>
        </w:rPr>
        <w:br/>
        <w:t>на обработку персональных данных</w:t>
      </w:r>
      <w:r w:rsidRPr="005E56D9">
        <w:rPr>
          <w:sz w:val="22"/>
          <w:szCs w:val="22"/>
        </w:rPr>
        <w:br/>
        <w:t>(</w:t>
      </w:r>
      <w:r w:rsidRPr="005E56D9">
        <w:rPr>
          <w:i/>
          <w:sz w:val="22"/>
          <w:szCs w:val="22"/>
        </w:rPr>
        <w:t>для заполнения субъектом персональных данных</w:t>
      </w:r>
      <w:r w:rsidRPr="005E56D9">
        <w:rPr>
          <w:sz w:val="22"/>
          <w:szCs w:val="22"/>
        </w:rPr>
        <w:t>)</w:t>
      </w:r>
    </w:p>
    <w:p w14:paraId="124F7365" w14:textId="77777777" w:rsidR="006B4ADA" w:rsidRPr="005E56D9" w:rsidRDefault="006B4ADA" w:rsidP="006B4ADA">
      <w:pPr>
        <w:jc w:val="center"/>
        <w:rPr>
          <w:sz w:val="22"/>
          <w:szCs w:val="22"/>
        </w:rPr>
      </w:pPr>
    </w:p>
    <w:p w14:paraId="0D0A9D9F" w14:textId="77777777" w:rsidR="006B4ADA" w:rsidRPr="005E56D9" w:rsidRDefault="006B4ADA" w:rsidP="006B4ADA">
      <w:pPr>
        <w:widowControl w:val="0"/>
        <w:rPr>
          <w:snapToGrid w:val="0"/>
          <w:sz w:val="22"/>
          <w:szCs w:val="22"/>
        </w:rPr>
      </w:pPr>
    </w:p>
    <w:tbl>
      <w:tblPr>
        <w:tblW w:w="0" w:type="auto"/>
        <w:tblLook w:val="04A0" w:firstRow="1" w:lastRow="0" w:firstColumn="1" w:lastColumn="0" w:noHBand="0" w:noVBand="1"/>
      </w:tblPr>
      <w:tblGrid>
        <w:gridCol w:w="4162"/>
        <w:gridCol w:w="6099"/>
      </w:tblGrid>
      <w:tr w:rsidR="006B4ADA" w:rsidRPr="005E56D9" w14:paraId="3820F40D" w14:textId="77777777" w:rsidTr="0070251F">
        <w:trPr>
          <w:trHeight w:val="925"/>
        </w:trPr>
        <w:tc>
          <w:tcPr>
            <w:tcW w:w="4295" w:type="dxa"/>
          </w:tcPr>
          <w:p w14:paraId="6B4D8B84" w14:textId="77777777" w:rsidR="006B4ADA" w:rsidRPr="005E56D9" w:rsidRDefault="006B4ADA" w:rsidP="0070251F">
            <w:pPr>
              <w:autoSpaceDE w:val="0"/>
              <w:jc w:val="both"/>
              <w:rPr>
                <w:sz w:val="22"/>
                <w:szCs w:val="22"/>
              </w:rPr>
            </w:pPr>
          </w:p>
          <w:p w14:paraId="18EE2DFB" w14:textId="77777777" w:rsidR="006B4ADA" w:rsidRPr="005E56D9" w:rsidRDefault="006B4ADA" w:rsidP="0070251F">
            <w:pPr>
              <w:autoSpaceDE w:val="0"/>
              <w:jc w:val="both"/>
              <w:rPr>
                <w:b/>
                <w:bCs/>
                <w:i/>
                <w:sz w:val="21"/>
                <w:szCs w:val="21"/>
              </w:rPr>
            </w:pPr>
            <w:r w:rsidRPr="005E56D9">
              <w:rPr>
                <w:sz w:val="22"/>
                <w:szCs w:val="22"/>
              </w:rPr>
              <w:br w:type="page"/>
            </w:r>
            <w:r w:rsidRPr="005E56D9">
              <w:rPr>
                <w:b/>
                <w:bCs/>
                <w:i/>
                <w:sz w:val="21"/>
                <w:szCs w:val="21"/>
              </w:rPr>
              <w:t>На бланке организации</w:t>
            </w:r>
          </w:p>
          <w:p w14:paraId="0466C6BC" w14:textId="77777777" w:rsidR="006B4ADA" w:rsidRPr="005E56D9" w:rsidRDefault="006B4ADA" w:rsidP="0070251F">
            <w:pPr>
              <w:autoSpaceDE w:val="0"/>
              <w:jc w:val="both"/>
              <w:rPr>
                <w:sz w:val="22"/>
                <w:szCs w:val="22"/>
              </w:rPr>
            </w:pPr>
            <w:r w:rsidRPr="005E56D9">
              <w:rPr>
                <w:b/>
                <w:i/>
                <w:sz w:val="21"/>
                <w:szCs w:val="21"/>
              </w:rPr>
              <w:t>Дата, исх. номер</w:t>
            </w:r>
          </w:p>
        </w:tc>
        <w:tc>
          <w:tcPr>
            <w:tcW w:w="6303" w:type="dxa"/>
          </w:tcPr>
          <w:p w14:paraId="75E2D7E3" w14:textId="77777777" w:rsidR="006B4ADA" w:rsidRPr="005E56D9" w:rsidRDefault="006B4ADA" w:rsidP="0070251F">
            <w:pPr>
              <w:jc w:val="right"/>
              <w:rPr>
                <w:sz w:val="21"/>
                <w:szCs w:val="21"/>
              </w:rPr>
            </w:pPr>
            <w:r w:rsidRPr="005E56D9">
              <w:rPr>
                <w:sz w:val="21"/>
                <w:szCs w:val="21"/>
              </w:rPr>
              <w:t xml:space="preserve">Директору </w:t>
            </w:r>
          </w:p>
          <w:p w14:paraId="43350013" w14:textId="77777777" w:rsidR="0070132E" w:rsidRDefault="006B4ADA" w:rsidP="0070132E">
            <w:pPr>
              <w:autoSpaceDE w:val="0"/>
              <w:autoSpaceDN w:val="0"/>
              <w:adjustRightInd w:val="0"/>
              <w:jc w:val="right"/>
              <w:rPr>
                <w:bCs/>
                <w:sz w:val="21"/>
                <w:szCs w:val="21"/>
                <w:lang w:eastAsia="en-US"/>
              </w:rPr>
            </w:pPr>
            <w:r w:rsidRPr="005E56D9">
              <w:rPr>
                <w:bCs/>
                <w:sz w:val="21"/>
                <w:szCs w:val="21"/>
                <w:lang w:eastAsia="en-US"/>
              </w:rPr>
              <w:t>АНО «</w:t>
            </w:r>
            <w:r w:rsidR="0070132E">
              <w:rPr>
                <w:bCs/>
                <w:sz w:val="21"/>
                <w:szCs w:val="21"/>
                <w:lang w:eastAsia="en-US"/>
              </w:rPr>
              <w:t xml:space="preserve">Туристско-информационный </w:t>
            </w:r>
          </w:p>
          <w:p w14:paraId="62AF22A6" w14:textId="1275907E" w:rsidR="006B4ADA" w:rsidRPr="005E56D9" w:rsidRDefault="0070132E" w:rsidP="0070132E">
            <w:pPr>
              <w:autoSpaceDE w:val="0"/>
              <w:autoSpaceDN w:val="0"/>
              <w:adjustRightInd w:val="0"/>
              <w:jc w:val="right"/>
              <w:rPr>
                <w:bCs/>
                <w:sz w:val="21"/>
                <w:szCs w:val="21"/>
                <w:lang w:eastAsia="en-US"/>
              </w:rPr>
            </w:pPr>
            <w:r>
              <w:rPr>
                <w:bCs/>
                <w:sz w:val="21"/>
                <w:szCs w:val="21"/>
                <w:lang w:eastAsia="en-US"/>
              </w:rPr>
              <w:t>центр Амурской области</w:t>
            </w:r>
            <w:r w:rsidR="006B4ADA" w:rsidRPr="005E56D9">
              <w:rPr>
                <w:bCs/>
                <w:sz w:val="21"/>
                <w:szCs w:val="21"/>
                <w:lang w:eastAsia="en-US"/>
              </w:rPr>
              <w:t xml:space="preserve">» </w:t>
            </w:r>
          </w:p>
          <w:p w14:paraId="73D11BB5" w14:textId="0E44B7E2" w:rsidR="006B4ADA" w:rsidRPr="005E56D9" w:rsidRDefault="0070132E" w:rsidP="0070251F">
            <w:pPr>
              <w:autoSpaceDE w:val="0"/>
              <w:autoSpaceDN w:val="0"/>
              <w:adjustRightInd w:val="0"/>
              <w:jc w:val="right"/>
              <w:rPr>
                <w:sz w:val="22"/>
                <w:szCs w:val="22"/>
              </w:rPr>
            </w:pPr>
            <w:r>
              <w:rPr>
                <w:bCs/>
                <w:sz w:val="21"/>
                <w:szCs w:val="21"/>
                <w:lang w:eastAsia="en-US"/>
              </w:rPr>
              <w:t>Решетникова О.А.</w:t>
            </w:r>
            <w:r w:rsidR="006B4ADA" w:rsidRPr="005E56D9">
              <w:rPr>
                <w:bCs/>
                <w:sz w:val="21"/>
                <w:szCs w:val="21"/>
                <w:lang w:eastAsia="en-US"/>
              </w:rPr>
              <w:t xml:space="preserve"> </w:t>
            </w:r>
          </w:p>
        </w:tc>
      </w:tr>
    </w:tbl>
    <w:p w14:paraId="633F75F4" w14:textId="22086E10" w:rsidR="006B4ADA" w:rsidRPr="005E56D9" w:rsidRDefault="006B4ADA" w:rsidP="00886ACD">
      <w:pPr>
        <w:ind w:firstLine="567"/>
        <w:rPr>
          <w:sz w:val="20"/>
          <w:szCs w:val="20"/>
        </w:rPr>
      </w:pPr>
      <w:r w:rsidRPr="005E56D9">
        <w:rPr>
          <w:sz w:val="20"/>
          <w:szCs w:val="20"/>
        </w:rPr>
        <w:t>Я, ____________________________________________________________________________________________________,</w:t>
      </w:r>
    </w:p>
    <w:p w14:paraId="149D0CAD" w14:textId="77777777" w:rsidR="006B4ADA" w:rsidRPr="005E56D9" w:rsidRDefault="006B4ADA" w:rsidP="006B4ADA">
      <w:pPr>
        <w:jc w:val="center"/>
        <w:rPr>
          <w:sz w:val="20"/>
          <w:szCs w:val="20"/>
          <w:vertAlign w:val="superscript"/>
        </w:rPr>
      </w:pPr>
      <w:r w:rsidRPr="005E56D9">
        <w:rPr>
          <w:sz w:val="20"/>
          <w:szCs w:val="20"/>
          <w:vertAlign w:val="superscript"/>
        </w:rPr>
        <w:t>(фамилия, имя, отчество (если имеется) полностью)</w:t>
      </w:r>
    </w:p>
    <w:p w14:paraId="67FC0610" w14:textId="218F87BA" w:rsidR="006B4ADA" w:rsidRPr="005E56D9" w:rsidRDefault="006B4ADA" w:rsidP="006B4ADA">
      <w:pPr>
        <w:autoSpaceDE w:val="0"/>
        <w:autoSpaceDN w:val="0"/>
        <w:adjustRightInd w:val="0"/>
        <w:jc w:val="both"/>
        <w:rPr>
          <w:rFonts w:eastAsia="TimesNewRomanPSMT"/>
          <w:sz w:val="20"/>
          <w:szCs w:val="20"/>
        </w:rPr>
      </w:pPr>
      <w:r w:rsidRPr="005E56D9">
        <w:rPr>
          <w:sz w:val="20"/>
          <w:szCs w:val="20"/>
        </w:rPr>
        <w:t>паспорт серия ________ № ________________, кем выдан _______________________, дата выдачи __________________________, код подразделения _____________________, зарегистрированный (-</w:t>
      </w:r>
      <w:proofErr w:type="spellStart"/>
      <w:r w:rsidRPr="005E56D9">
        <w:rPr>
          <w:sz w:val="20"/>
          <w:szCs w:val="20"/>
        </w:rPr>
        <w:t>ая</w:t>
      </w:r>
      <w:proofErr w:type="spellEnd"/>
      <w:r w:rsidRPr="005E56D9">
        <w:rPr>
          <w:sz w:val="20"/>
          <w:szCs w:val="20"/>
        </w:rPr>
        <w:t xml:space="preserve">) по адресу: индекс _________________________________________, ИНН ____________________ (если имеется), СНИЛС ______________ (если имеется), </w:t>
      </w:r>
      <w:r w:rsidRPr="005E56D9">
        <w:rPr>
          <w:rFonts w:eastAsia="TimesNewRomanPSMT"/>
          <w:sz w:val="20"/>
          <w:szCs w:val="20"/>
        </w:rPr>
        <w:t xml:space="preserve">настоящим предоставляю </w:t>
      </w:r>
      <w:r w:rsidR="005F717B" w:rsidRPr="005F717B">
        <w:rPr>
          <w:bCs/>
          <w:sz w:val="20"/>
          <w:szCs w:val="20"/>
          <w:lang w:eastAsia="en-US"/>
        </w:rPr>
        <w:t>АНО «Туристско-информационный центр Амурской области»</w:t>
      </w:r>
      <w:r w:rsidR="005F717B" w:rsidRPr="005F717B">
        <w:rPr>
          <w:rFonts w:eastAsia="TimesNewRomanPSMT"/>
          <w:bCs/>
          <w:sz w:val="20"/>
          <w:szCs w:val="20"/>
          <w:lang w:eastAsia="en-US"/>
        </w:rPr>
        <w:t xml:space="preserve"> </w:t>
      </w:r>
      <w:r w:rsidRPr="005E56D9">
        <w:rPr>
          <w:rFonts w:eastAsia="TimesNewRomanPSMT"/>
          <w:sz w:val="20"/>
          <w:szCs w:val="20"/>
        </w:rPr>
        <w:t xml:space="preserve">(далее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6CB64AB1" w14:textId="77777777" w:rsidR="00564399" w:rsidRDefault="006B4ADA" w:rsidP="00886ACD">
      <w:pPr>
        <w:ind w:firstLine="709"/>
        <w:jc w:val="both"/>
        <w:rPr>
          <w:bCs/>
          <w:sz w:val="20"/>
          <w:szCs w:val="20"/>
        </w:rPr>
      </w:pPr>
      <w:r w:rsidRPr="005E56D9">
        <w:rPr>
          <w:rFonts w:eastAsia="TimesNewRomanPSMT"/>
          <w:sz w:val="20"/>
          <w:szCs w:val="20"/>
        </w:rPr>
        <w:t xml:space="preserve">Настоящее согласие предоставляется мною в целях рассмотрения Заказчиком подаваемой Участником заявки </w:t>
      </w:r>
      <w:r w:rsidRPr="005E56D9">
        <w:rPr>
          <w:sz w:val="20"/>
          <w:szCs w:val="20"/>
        </w:rPr>
        <w:t xml:space="preserve">для участия </w:t>
      </w:r>
      <w:r w:rsidRPr="005E56D9">
        <w:rPr>
          <w:bCs/>
          <w:iCs/>
          <w:sz w:val="20"/>
          <w:szCs w:val="20"/>
        </w:rPr>
        <w:t>в открытом запросе цен</w:t>
      </w:r>
      <w:r w:rsidRPr="005E56D9">
        <w:rPr>
          <w:sz w:val="20"/>
          <w:szCs w:val="20"/>
        </w:rPr>
        <w:t xml:space="preserve"> </w:t>
      </w:r>
      <w:r w:rsidRPr="005E56D9">
        <w:rPr>
          <w:bCs/>
          <w:sz w:val="20"/>
          <w:szCs w:val="20"/>
        </w:rPr>
        <w:t xml:space="preserve">на право заключения договора </w:t>
      </w:r>
      <w:r w:rsidR="00564399" w:rsidRPr="00564399">
        <w:rPr>
          <w:bCs/>
          <w:sz w:val="20"/>
          <w:szCs w:val="20"/>
        </w:rPr>
        <w:t xml:space="preserve">на оказание услуг по организации продвижения региона Амурская область в китайской социальной сети </w:t>
      </w:r>
      <w:proofErr w:type="spellStart"/>
      <w:r w:rsidR="00564399" w:rsidRPr="00564399">
        <w:rPr>
          <w:bCs/>
          <w:sz w:val="20"/>
          <w:szCs w:val="20"/>
        </w:rPr>
        <w:t>WeChat</w:t>
      </w:r>
      <w:proofErr w:type="spellEnd"/>
      <w:r w:rsidR="00564399">
        <w:rPr>
          <w:bCs/>
          <w:sz w:val="20"/>
          <w:szCs w:val="20"/>
        </w:rPr>
        <w:t>.</w:t>
      </w:r>
    </w:p>
    <w:p w14:paraId="606DAD8D" w14:textId="77777777" w:rsidR="00564399" w:rsidRDefault="006B4ADA" w:rsidP="00886ACD">
      <w:pPr>
        <w:ind w:firstLine="709"/>
        <w:jc w:val="both"/>
        <w:rPr>
          <w:bCs/>
          <w:sz w:val="20"/>
          <w:szCs w:val="20"/>
        </w:rPr>
      </w:pPr>
      <w:r w:rsidRPr="005E56D9">
        <w:rPr>
          <w:rFonts w:eastAsia="TimesNewRomanPSMT"/>
          <w:sz w:val="20"/>
          <w:szCs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5E56D9">
        <w:rPr>
          <w:bCs/>
          <w:iCs/>
          <w:sz w:val="20"/>
          <w:szCs w:val="20"/>
        </w:rPr>
        <w:t xml:space="preserve">в открытом запросе цен </w:t>
      </w:r>
      <w:r w:rsidR="00564399" w:rsidRPr="00564399">
        <w:rPr>
          <w:bCs/>
          <w:sz w:val="20"/>
          <w:szCs w:val="20"/>
        </w:rPr>
        <w:t xml:space="preserve">на оказание услуг по организации продвижения региона Амурская область в китайской социальной сети </w:t>
      </w:r>
      <w:proofErr w:type="spellStart"/>
      <w:r w:rsidR="00564399" w:rsidRPr="00564399">
        <w:rPr>
          <w:bCs/>
          <w:sz w:val="20"/>
          <w:szCs w:val="20"/>
        </w:rPr>
        <w:t>WeChat</w:t>
      </w:r>
      <w:proofErr w:type="spellEnd"/>
      <w:r w:rsidR="00564399">
        <w:rPr>
          <w:bCs/>
          <w:sz w:val="20"/>
          <w:szCs w:val="20"/>
        </w:rPr>
        <w:t>.</w:t>
      </w:r>
    </w:p>
    <w:p w14:paraId="4463BB95" w14:textId="1C3CB80E" w:rsidR="006B4ADA" w:rsidRPr="005E56D9" w:rsidRDefault="006B4ADA" w:rsidP="00886ACD">
      <w:pPr>
        <w:ind w:firstLine="709"/>
        <w:jc w:val="both"/>
        <w:rPr>
          <w:sz w:val="20"/>
          <w:szCs w:val="20"/>
        </w:rPr>
      </w:pPr>
      <w:r w:rsidRPr="005E56D9">
        <w:rPr>
          <w:sz w:val="20"/>
          <w:szCs w:val="20"/>
        </w:rPr>
        <w:t xml:space="preserve">Настоящее Согласие предоставляется на срок рассмотрения </w:t>
      </w:r>
      <w:r w:rsidRPr="005E56D9">
        <w:rPr>
          <w:rFonts w:eastAsia="TimesNewRomanPSMT"/>
          <w:sz w:val="20"/>
          <w:szCs w:val="20"/>
        </w:rPr>
        <w:t xml:space="preserve">заявки </w:t>
      </w:r>
      <w:r w:rsidRPr="005E56D9">
        <w:rPr>
          <w:bCs/>
          <w:iCs/>
          <w:sz w:val="20"/>
          <w:szCs w:val="20"/>
        </w:rPr>
        <w:t xml:space="preserve">в открытом запросе цен </w:t>
      </w:r>
      <w:r w:rsidRPr="005E56D9">
        <w:rPr>
          <w:bCs/>
          <w:sz w:val="20"/>
          <w:szCs w:val="20"/>
        </w:rPr>
        <w:t>на</w:t>
      </w:r>
      <w:r w:rsidR="00886ACD" w:rsidRPr="00886ACD">
        <w:rPr>
          <w:bCs/>
          <w:sz w:val="20"/>
          <w:szCs w:val="20"/>
        </w:rPr>
        <w:t xml:space="preserve"> оказание услуг по технической поддержке и модернизации официального туристического портала Амурской области visitamur.ru</w:t>
      </w:r>
      <w:r w:rsidRPr="005E56D9">
        <w:rPr>
          <w:bCs/>
          <w:spacing w:val="3"/>
          <w:sz w:val="20"/>
          <w:szCs w:val="20"/>
        </w:rPr>
        <w:t xml:space="preserve">, </w:t>
      </w:r>
      <w:r w:rsidRPr="005E56D9">
        <w:rPr>
          <w:sz w:val="20"/>
          <w:szCs w:val="20"/>
        </w:rPr>
        <w:t>а также в течение 5 (пяти) лет после прекращения действия указанных договора/</w:t>
      </w:r>
      <w:proofErr w:type="spellStart"/>
      <w:r w:rsidRPr="005E56D9">
        <w:rPr>
          <w:sz w:val="20"/>
          <w:szCs w:val="20"/>
        </w:rPr>
        <w:t>ов</w:t>
      </w:r>
      <w:proofErr w:type="spellEnd"/>
      <w:r w:rsidRPr="005E56D9">
        <w:rPr>
          <w:sz w:val="20"/>
          <w:szCs w:val="20"/>
        </w:rPr>
        <w:t xml:space="preserve"> и правоотношений по любым основаниям. Настоящее Согласие может быть отозвано в порядке направления соответствующего письменного отзыва в адрес </w:t>
      </w:r>
      <w:r w:rsidRPr="005E56D9">
        <w:rPr>
          <w:rFonts w:eastAsia="TimesNewRomanPSMT"/>
          <w:sz w:val="20"/>
          <w:szCs w:val="20"/>
        </w:rPr>
        <w:t xml:space="preserve">Заказчика </w:t>
      </w:r>
      <w:r w:rsidRPr="005E56D9">
        <w:rPr>
          <w:sz w:val="20"/>
          <w:szCs w:val="20"/>
        </w:rPr>
        <w:t>по почте заказным письмом с уведомлением о вручении либо путем вручения лично под расписку представителю</w:t>
      </w:r>
      <w:r w:rsidRPr="005E56D9">
        <w:rPr>
          <w:rFonts w:eastAsia="TimesNewRomanPSMT"/>
          <w:sz w:val="20"/>
          <w:szCs w:val="20"/>
        </w:rPr>
        <w:t xml:space="preserve"> Заказчика</w:t>
      </w:r>
      <w:r w:rsidRPr="005E56D9">
        <w:rPr>
          <w:sz w:val="20"/>
          <w:szCs w:val="20"/>
        </w:rPr>
        <w:t xml:space="preserve"> не позднее, чем за 1 (один) месяц до даты вступления соответствующего отзыва в силу. В этом случае </w:t>
      </w:r>
      <w:r w:rsidRPr="005E56D9">
        <w:rPr>
          <w:rFonts w:eastAsia="TimesNewRomanPSMT"/>
          <w:sz w:val="20"/>
          <w:szCs w:val="20"/>
        </w:rPr>
        <w:t>Заказчик</w:t>
      </w:r>
      <w:r w:rsidRPr="005E56D9">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5E56D9">
        <w:rPr>
          <w:rFonts w:eastAsia="TimesNewRomanPSMT"/>
          <w:sz w:val="20"/>
          <w:szCs w:val="20"/>
        </w:rPr>
        <w:t>Заказчика</w:t>
      </w:r>
      <w:r w:rsidRPr="005E56D9">
        <w:rPr>
          <w:sz w:val="20"/>
          <w:szCs w:val="20"/>
        </w:rPr>
        <w:t>, регламентирующие вопросы обработки Персональных данных.</w:t>
      </w:r>
    </w:p>
    <w:p w14:paraId="4120116E"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5E56D9">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E56D9">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06497BB0"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C1AB06E"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36EF4D38"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15722E58" w14:textId="77777777" w:rsidR="006B4ADA" w:rsidRPr="005E56D9" w:rsidRDefault="006B4ADA" w:rsidP="00886ACD">
      <w:pPr>
        <w:pStyle w:val="ConsPlusNormal"/>
        <w:ind w:firstLine="709"/>
        <w:jc w:val="both"/>
        <w:rPr>
          <w:rFonts w:ascii="Times New Roman" w:eastAsia="TimesNewRomanPSMT" w:hAnsi="Times New Roman" w:cs="Times New Roman"/>
          <w:sz w:val="20"/>
        </w:rPr>
      </w:pPr>
    </w:p>
    <w:p w14:paraId="5868A701" w14:textId="77777777" w:rsidR="006B4ADA" w:rsidRPr="005E56D9" w:rsidRDefault="006B4ADA" w:rsidP="006B4ADA">
      <w:pPr>
        <w:rPr>
          <w:rFonts w:eastAsia="TimesNewRomanPS-BoldItalicMT"/>
          <w:sz w:val="20"/>
          <w:szCs w:val="20"/>
        </w:rPr>
      </w:pPr>
      <w:r w:rsidRPr="005E56D9">
        <w:rPr>
          <w:rFonts w:eastAsia="TimesNewRomanPSMT"/>
          <w:sz w:val="20"/>
          <w:szCs w:val="20"/>
        </w:rPr>
        <w:t xml:space="preserve">              Подпись:</w:t>
      </w:r>
      <w:r w:rsidRPr="005E56D9">
        <w:rPr>
          <w:rFonts w:eastAsia="TimesNewRomanPS-BoldItalicMT"/>
          <w:sz w:val="20"/>
          <w:szCs w:val="20"/>
        </w:rPr>
        <w:t xml:space="preserve"> _______________ /__________________________________________________/</w:t>
      </w:r>
    </w:p>
    <w:p w14:paraId="41DBC4AE" w14:textId="77777777" w:rsidR="006B4ADA" w:rsidRPr="005E56D9" w:rsidRDefault="006B4ADA" w:rsidP="006B4ADA">
      <w:pPr>
        <w:rPr>
          <w:rFonts w:eastAsia="TimesNewRomanPS-BoldItalicMT"/>
          <w:sz w:val="22"/>
          <w:szCs w:val="22"/>
          <w:vertAlign w:val="superscript"/>
        </w:rPr>
      </w:pPr>
      <w:r w:rsidRPr="005E56D9">
        <w:rPr>
          <w:rFonts w:eastAsia="TimesNewRomanPS-BoldItalicMT"/>
          <w:sz w:val="22"/>
          <w:szCs w:val="22"/>
        </w:rPr>
        <w:t xml:space="preserve">                                                                              </w:t>
      </w:r>
      <w:r w:rsidRPr="005E56D9">
        <w:rPr>
          <w:rFonts w:eastAsia="TimesNewRomanPS-BoldItalicMT"/>
          <w:sz w:val="22"/>
          <w:szCs w:val="22"/>
          <w:vertAlign w:val="superscript"/>
        </w:rPr>
        <w:t>(фамилия, имя, отчество (если имеется) полностью)</w:t>
      </w:r>
    </w:p>
    <w:sectPr w:rsidR="006B4ADA" w:rsidRPr="005E56D9" w:rsidSect="00C746F4">
      <w:pgSz w:w="11906" w:h="16838"/>
      <w:pgMar w:top="851" w:right="851"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DB67276"/>
    <w:multiLevelType w:val="hybridMultilevel"/>
    <w:tmpl w:val="C03EA81C"/>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num w:numId="1" w16cid:durableId="1181358152">
    <w:abstractNumId w:val="0"/>
  </w:num>
  <w:num w:numId="2" w16cid:durableId="30050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A"/>
    <w:rsid w:val="00095676"/>
    <w:rsid w:val="00564399"/>
    <w:rsid w:val="005F717B"/>
    <w:rsid w:val="006B4ADA"/>
    <w:rsid w:val="006D017B"/>
    <w:rsid w:val="0070132E"/>
    <w:rsid w:val="007177E6"/>
    <w:rsid w:val="0079734D"/>
    <w:rsid w:val="00831EF8"/>
    <w:rsid w:val="00856461"/>
    <w:rsid w:val="00886ACD"/>
    <w:rsid w:val="00AD52FF"/>
    <w:rsid w:val="00C7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60E4"/>
  <w15:chartTrackingRefBased/>
  <w15:docId w15:val="{9C8B6967-37BC-43BF-86B2-9D1317E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AC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for Top Section"/>
    <w:basedOn w:val="a"/>
    <w:next w:val="a"/>
    <w:link w:val="10"/>
    <w:uiPriority w:val="99"/>
    <w:qFormat/>
    <w:rsid w:val="006B4ADA"/>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B4ADA"/>
    <w:rPr>
      <w:rFonts w:ascii="Calibri" w:eastAsia="Calibri" w:hAnsi="Calibri" w:cs="Times New Roman"/>
      <w:b/>
      <w:bCs/>
    </w:rPr>
  </w:style>
  <w:style w:type="character" w:styleId="a3">
    <w:name w:val="Hyperlink"/>
    <w:rsid w:val="006B4ADA"/>
    <w:rPr>
      <w:color w:val="0000FF"/>
      <w:u w:val="single"/>
      <w:lang w:val="ru-RU" w:eastAsia="x-none"/>
    </w:rPr>
  </w:style>
  <w:style w:type="paragraph" w:customStyle="1" w:styleId="ConsPlusNormal">
    <w:name w:val="ConsPlusNormal"/>
    <w:link w:val="ConsPlusNormal0"/>
    <w:rsid w:val="006B4AD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Normal">
    <w:name w:val="ConsNormal"/>
    <w:link w:val="ConsNormal0"/>
    <w:rsid w:val="006B4ADA"/>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paragraph" w:customStyle="1" w:styleId="Times12">
    <w:name w:val="Times 12"/>
    <w:basedOn w:val="a"/>
    <w:rsid w:val="006B4ADA"/>
    <w:pPr>
      <w:overflowPunct w:val="0"/>
      <w:autoSpaceDE w:val="0"/>
      <w:autoSpaceDN w:val="0"/>
      <w:adjustRightInd w:val="0"/>
      <w:ind w:firstLine="567"/>
      <w:jc w:val="both"/>
    </w:pPr>
    <w:rPr>
      <w:bCs/>
      <w:szCs w:val="22"/>
    </w:rPr>
  </w:style>
  <w:style w:type="paragraph" w:customStyle="1" w:styleId="a4">
    <w:name w:val="Таблица шапка"/>
    <w:basedOn w:val="a"/>
    <w:rsid w:val="006B4ADA"/>
    <w:pPr>
      <w:keepNext/>
      <w:spacing w:before="40" w:after="40"/>
      <w:ind w:left="57" w:right="57"/>
    </w:pPr>
    <w:rPr>
      <w:snapToGrid w:val="0"/>
      <w:sz w:val="22"/>
      <w:szCs w:val="20"/>
    </w:rPr>
  </w:style>
  <w:style w:type="paragraph" w:customStyle="1" w:styleId="a5">
    <w:name w:val="Таблица текст"/>
    <w:basedOn w:val="a"/>
    <w:rsid w:val="006B4ADA"/>
    <w:pPr>
      <w:spacing w:before="40" w:after="40"/>
      <w:ind w:left="57" w:right="57"/>
    </w:pPr>
    <w:rPr>
      <w:snapToGrid w:val="0"/>
      <w:szCs w:val="20"/>
    </w:rPr>
  </w:style>
  <w:style w:type="paragraph" w:customStyle="1" w:styleId="a6">
    <w:name w:val="Ариал Таблица"/>
    <w:basedOn w:val="a"/>
    <w:link w:val="a7"/>
    <w:rsid w:val="006B4ADA"/>
    <w:pPr>
      <w:widowControl w:val="0"/>
      <w:adjustRightInd w:val="0"/>
      <w:jc w:val="both"/>
      <w:textAlignment w:val="baseline"/>
    </w:pPr>
    <w:rPr>
      <w:rFonts w:ascii="Arial" w:hAnsi="Arial"/>
      <w:szCs w:val="20"/>
      <w:lang w:val="x-none" w:eastAsia="x-none"/>
    </w:rPr>
  </w:style>
  <w:style w:type="character" w:customStyle="1" w:styleId="a7">
    <w:name w:val="Ариал Таблица Знак"/>
    <w:link w:val="a6"/>
    <w:rsid w:val="006B4ADA"/>
    <w:rPr>
      <w:rFonts w:ascii="Arial" w:eastAsia="Times New Roman" w:hAnsi="Arial" w:cs="Times New Roman"/>
      <w:sz w:val="24"/>
      <w:szCs w:val="20"/>
      <w:lang w:val="x-none" w:eastAsia="x-none"/>
    </w:rPr>
  </w:style>
  <w:style w:type="character" w:customStyle="1" w:styleId="ConsNormal0">
    <w:name w:val="ConsNormal Знак"/>
    <w:link w:val="ConsNormal"/>
    <w:locked/>
    <w:rsid w:val="006B4ADA"/>
    <w:rPr>
      <w:rFonts w:ascii="Times New Roman" w:eastAsia="Times New Roman" w:hAnsi="Times New Roman" w:cs="Times New Roman"/>
      <w:lang w:eastAsia="ar-SA"/>
    </w:rPr>
  </w:style>
  <w:style w:type="character" w:customStyle="1" w:styleId="ConsPlusNormal0">
    <w:name w:val="ConsPlusNormal Знак"/>
    <w:link w:val="ConsPlusNormal"/>
    <w:locked/>
    <w:rsid w:val="006B4ADA"/>
    <w:rPr>
      <w:rFonts w:ascii="Calibri" w:eastAsia="Times New Roman" w:hAnsi="Calibri" w:cs="Calibri"/>
      <w:sz w:val="28"/>
      <w:szCs w:val="20"/>
      <w:lang w:eastAsia="ru-RU"/>
    </w:rPr>
  </w:style>
  <w:style w:type="table" w:styleId="a8">
    <w:name w:val="Table Grid"/>
    <w:basedOn w:val="a1"/>
    <w:uiPriority w:val="39"/>
    <w:rsid w:val="005F71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886ACD"/>
    <w:pPr>
      <w:widowControl w:val="0"/>
      <w:suppressAutoHyphens/>
      <w:spacing w:after="0" w:line="240" w:lineRule="auto"/>
      <w:ind w:left="120" w:firstLine="560"/>
    </w:pPr>
    <w:rPr>
      <w:rFonts w:ascii="Arial" w:eastAsia="Times New Roman" w:hAnsi="Arial" w:cs="Arial"/>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BB30-0A9D-46E9-A85C-6BD74E13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TIC03</cp:lastModifiedBy>
  <cp:revision>7</cp:revision>
  <dcterms:created xsi:type="dcterms:W3CDTF">2022-10-11T23:52:00Z</dcterms:created>
  <dcterms:modified xsi:type="dcterms:W3CDTF">2024-04-02T07:24:00Z</dcterms:modified>
</cp:coreProperties>
</file>